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37" w:rsidRPr="00236317" w:rsidRDefault="005F1437" w:rsidP="005F1437">
      <w:pPr>
        <w:rPr>
          <w:b/>
        </w:rPr>
      </w:pPr>
      <w:r w:rsidRPr="00236317">
        <w:rPr>
          <w:b/>
        </w:rPr>
        <w:t xml:space="preserve">                        </w:t>
      </w: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 - TIN</w:t>
      </w:r>
    </w:p>
    <w:p w:rsidR="005F1437" w:rsidRDefault="005F1437" w:rsidP="005F1437">
      <w:pPr>
        <w:rPr>
          <w:b/>
        </w:rPr>
      </w:pPr>
      <w:r>
        <w:rPr>
          <w:b/>
        </w:rPr>
        <w:t xml:space="preserve">           </w:t>
      </w:r>
      <w:r w:rsidRPr="00236317">
        <w:rPr>
          <w:b/>
        </w:rPr>
        <w:t xml:space="preserve"> TUẦN</w:t>
      </w:r>
      <w:r>
        <w:rPr>
          <w:b/>
        </w:rPr>
        <w:t xml:space="preserve"> 2</w:t>
      </w:r>
      <w:r w:rsidR="00DE10F9">
        <w:rPr>
          <w:b/>
        </w:rPr>
        <w:t>3</w:t>
      </w:r>
      <w:bookmarkStart w:id="0" w:name="_GoBack"/>
      <w:bookmarkEnd w:id="0"/>
      <w:r>
        <w:rPr>
          <w:b/>
        </w:rPr>
        <w:t xml:space="preserve"> :  </w:t>
      </w:r>
      <w:r w:rsidRPr="00236317">
        <w:rPr>
          <w:b/>
        </w:rPr>
        <w:t xml:space="preserve">Dạy thay cho thầy </w:t>
      </w:r>
      <w:r w:rsidRPr="00224E10">
        <w:rPr>
          <w:b/>
        </w:rPr>
        <w:t>:</w:t>
      </w:r>
      <w:r w:rsidRPr="001B06A5">
        <w:t xml:space="preserve"> </w:t>
      </w:r>
      <w:r>
        <w:t>Nguyễn Đình Kinh</w:t>
      </w:r>
    </w:p>
    <w:p w:rsidR="005F1437" w:rsidRPr="00236317" w:rsidRDefault="005F1437" w:rsidP="005F1437">
      <w:pPr>
        <w:rPr>
          <w:b/>
        </w:rPr>
      </w:pPr>
      <w:r>
        <w:rPr>
          <w:b/>
        </w:rPr>
        <w:t xml:space="preserve">            Lí do : Đi về giỗ hết tang cho cha ở Nghệ An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990"/>
        <w:gridCol w:w="2428"/>
        <w:gridCol w:w="812"/>
        <w:gridCol w:w="540"/>
        <w:gridCol w:w="1080"/>
        <w:gridCol w:w="2520"/>
        <w:gridCol w:w="810"/>
      </w:tblGrid>
      <w:tr w:rsidR="005F1437" w:rsidRPr="00236317" w:rsidTr="00602D4D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5F1437" w:rsidRDefault="005F1437" w:rsidP="00602D4D">
            <w:r>
              <w:t>Thứ,</w:t>
            </w:r>
          </w:p>
          <w:p w:rsidR="005F1437" w:rsidRDefault="005F1437" w:rsidP="00602D4D">
            <w:r>
              <w:t>ngày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1437" w:rsidRDefault="005F1437" w:rsidP="00602D4D">
            <w:r>
              <w:t xml:space="preserve">                   Buổi chiều</w:t>
            </w:r>
          </w:p>
        </w:tc>
      </w:tr>
      <w:tr w:rsidR="005F1437" w:rsidTr="00602D4D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F1437" w:rsidRDefault="005F1437" w:rsidP="00602D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Lớp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Người dạy thay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Ghi chú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Tiết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37" w:rsidRDefault="005F1437" w:rsidP="00602D4D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F1437" w:rsidRDefault="005F1437" w:rsidP="00602D4D">
            <w:r>
              <w:t>Ghi chú</w:t>
            </w:r>
          </w:p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80" w:type="dxa"/>
            <w:vMerge w:val="restart"/>
          </w:tcPr>
          <w:p w:rsidR="005F1437" w:rsidRDefault="005F1437" w:rsidP="00602D4D">
            <w:r>
              <w:t>Thứ 3:</w:t>
            </w:r>
          </w:p>
          <w:p w:rsidR="005F1437" w:rsidRDefault="005F1437" w:rsidP="00602D4D">
            <w:r>
              <w:t>04/02/</w:t>
            </w:r>
          </w:p>
          <w:p w:rsidR="005F1437" w:rsidRDefault="005F1437" w:rsidP="00602D4D">
            <w:r>
              <w:t>2020</w:t>
            </w:r>
          </w:p>
        </w:tc>
        <w:tc>
          <w:tcPr>
            <w:tcW w:w="720" w:type="dxa"/>
          </w:tcPr>
          <w:p w:rsidR="005F1437" w:rsidRDefault="005F1437" w:rsidP="00602D4D">
            <w:r>
              <w:t>1</w:t>
            </w:r>
          </w:p>
        </w:tc>
        <w:tc>
          <w:tcPr>
            <w:tcW w:w="990" w:type="dxa"/>
          </w:tcPr>
          <w:p w:rsidR="005F1437" w:rsidRDefault="005F1437" w:rsidP="00602D4D">
            <w:r>
              <w:t>10C4</w:t>
            </w:r>
          </w:p>
        </w:tc>
        <w:tc>
          <w:tcPr>
            <w:tcW w:w="2428" w:type="dxa"/>
          </w:tcPr>
          <w:p w:rsidR="005F1437" w:rsidRDefault="008A7AFF" w:rsidP="00602D4D">
            <w:r>
              <w:t>Nguyễn Đức Khanh</w:t>
            </w:r>
          </w:p>
        </w:tc>
        <w:tc>
          <w:tcPr>
            <w:tcW w:w="812" w:type="dxa"/>
          </w:tcPr>
          <w:p w:rsidR="005F1437" w:rsidRDefault="008A7AFF" w:rsidP="00602D4D">
            <w:r>
              <w:t xml:space="preserve">Tin 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2</w:t>
            </w:r>
          </w:p>
        </w:tc>
        <w:tc>
          <w:tcPr>
            <w:tcW w:w="990" w:type="dxa"/>
          </w:tcPr>
          <w:p w:rsidR="005F1437" w:rsidRDefault="005F1437" w:rsidP="00602D4D">
            <w:r>
              <w:t>10C4</w:t>
            </w:r>
          </w:p>
        </w:tc>
        <w:tc>
          <w:tcPr>
            <w:tcW w:w="2428" w:type="dxa"/>
          </w:tcPr>
          <w:p w:rsidR="005F1437" w:rsidRDefault="00A750C8" w:rsidP="00602D4D">
            <w:r>
              <w:t>Lê Huy Hùng</w:t>
            </w:r>
          </w:p>
        </w:tc>
        <w:tc>
          <w:tcPr>
            <w:tcW w:w="812" w:type="dxa"/>
          </w:tcPr>
          <w:p w:rsidR="005F1437" w:rsidRDefault="00A750C8" w:rsidP="00602D4D">
            <w:r>
              <w:t>Tin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3</w:t>
            </w:r>
          </w:p>
        </w:tc>
        <w:tc>
          <w:tcPr>
            <w:tcW w:w="990" w:type="dxa"/>
          </w:tcPr>
          <w:p w:rsidR="005F1437" w:rsidRDefault="005F1437" w:rsidP="00602D4D">
            <w:r>
              <w:t>11B12</w:t>
            </w:r>
          </w:p>
        </w:tc>
        <w:tc>
          <w:tcPr>
            <w:tcW w:w="2428" w:type="dxa"/>
          </w:tcPr>
          <w:p w:rsidR="005F1437" w:rsidRDefault="008A7AFF" w:rsidP="00602D4D">
            <w:r>
              <w:t>Trần Quốc Hùng</w:t>
            </w:r>
          </w:p>
        </w:tc>
        <w:tc>
          <w:tcPr>
            <w:tcW w:w="812" w:type="dxa"/>
          </w:tcPr>
          <w:p w:rsidR="005F1437" w:rsidRDefault="00A750C8" w:rsidP="00602D4D">
            <w:r>
              <w:t>Toán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4</w:t>
            </w:r>
          </w:p>
        </w:tc>
        <w:tc>
          <w:tcPr>
            <w:tcW w:w="990" w:type="dxa"/>
          </w:tcPr>
          <w:p w:rsidR="005F1437" w:rsidRDefault="005F1437" w:rsidP="00602D4D">
            <w:r>
              <w:t>11B7</w:t>
            </w:r>
          </w:p>
        </w:tc>
        <w:tc>
          <w:tcPr>
            <w:tcW w:w="2428" w:type="dxa"/>
          </w:tcPr>
          <w:p w:rsidR="005F1437" w:rsidRDefault="008A7AFF" w:rsidP="00602D4D">
            <w:r>
              <w:t>Trần Quốc Hùng</w:t>
            </w:r>
          </w:p>
        </w:tc>
        <w:tc>
          <w:tcPr>
            <w:tcW w:w="812" w:type="dxa"/>
          </w:tcPr>
          <w:p w:rsidR="005F1437" w:rsidRDefault="00A750C8" w:rsidP="00602D4D">
            <w:r>
              <w:t>Toán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5</w:t>
            </w:r>
          </w:p>
        </w:tc>
        <w:tc>
          <w:tcPr>
            <w:tcW w:w="990" w:type="dxa"/>
          </w:tcPr>
          <w:p w:rsidR="005F1437" w:rsidRDefault="005F1437" w:rsidP="00602D4D">
            <w:r>
              <w:t>10C10</w:t>
            </w:r>
          </w:p>
        </w:tc>
        <w:tc>
          <w:tcPr>
            <w:tcW w:w="2428" w:type="dxa"/>
          </w:tcPr>
          <w:p w:rsidR="005F1437" w:rsidRDefault="00BA7536" w:rsidP="00602D4D">
            <w:r>
              <w:t>Nguyễn Đức Khanh</w:t>
            </w:r>
          </w:p>
        </w:tc>
        <w:tc>
          <w:tcPr>
            <w:tcW w:w="812" w:type="dxa"/>
          </w:tcPr>
          <w:p w:rsidR="005F1437" w:rsidRDefault="00A750C8" w:rsidP="00602D4D">
            <w:r>
              <w:t>Tin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80" w:type="dxa"/>
            <w:vMerge w:val="restart"/>
          </w:tcPr>
          <w:p w:rsidR="005F1437" w:rsidRDefault="005F1437" w:rsidP="00602D4D">
            <w:r>
              <w:t>Thứ 4:</w:t>
            </w:r>
          </w:p>
          <w:p w:rsidR="005F1437" w:rsidRDefault="005F1437" w:rsidP="00602D4D">
            <w:r>
              <w:t>05/02/</w:t>
            </w:r>
          </w:p>
          <w:p w:rsidR="005F1437" w:rsidRDefault="005F1437" w:rsidP="00602D4D">
            <w:r>
              <w:t>2020</w:t>
            </w:r>
          </w:p>
          <w:p w:rsidR="005F1437" w:rsidRDefault="005F1437" w:rsidP="00602D4D"/>
          <w:p w:rsidR="005F1437" w:rsidRDefault="005F1437" w:rsidP="00602D4D"/>
          <w:p w:rsidR="005F1437" w:rsidRDefault="005F1437" w:rsidP="00602D4D"/>
          <w:p w:rsidR="005F1437" w:rsidRDefault="005F1437" w:rsidP="00602D4D"/>
          <w:p w:rsidR="005F1437" w:rsidRDefault="005F1437" w:rsidP="00602D4D"/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1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2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3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4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5F1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5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080" w:type="dxa"/>
            <w:vMerge w:val="restart"/>
          </w:tcPr>
          <w:p w:rsidR="005F1437" w:rsidRDefault="005F1437" w:rsidP="00602D4D">
            <w:r>
              <w:t>Thứ5:</w:t>
            </w:r>
          </w:p>
          <w:p w:rsidR="005F1437" w:rsidRDefault="005F1437" w:rsidP="00602D4D">
            <w:r>
              <w:t>06/02/</w:t>
            </w:r>
          </w:p>
          <w:p w:rsidR="005F1437" w:rsidRDefault="005F1437" w:rsidP="00602D4D">
            <w:r>
              <w:t>2020</w:t>
            </w:r>
          </w:p>
        </w:tc>
        <w:tc>
          <w:tcPr>
            <w:tcW w:w="720" w:type="dxa"/>
          </w:tcPr>
          <w:p w:rsidR="005F1437" w:rsidRDefault="005F1437" w:rsidP="00602D4D"/>
        </w:tc>
        <w:tc>
          <w:tcPr>
            <w:tcW w:w="990" w:type="dxa"/>
          </w:tcPr>
          <w:p w:rsidR="005F1437" w:rsidRDefault="005F1437" w:rsidP="00602D4D">
            <w:r>
              <w:t>11B7</w:t>
            </w:r>
          </w:p>
        </w:tc>
        <w:tc>
          <w:tcPr>
            <w:tcW w:w="2428" w:type="dxa"/>
          </w:tcPr>
          <w:p w:rsidR="005F1437" w:rsidRDefault="00A750C8" w:rsidP="00602D4D">
            <w:r>
              <w:t>Nguyễn Đình Kiều</w:t>
            </w:r>
          </w:p>
        </w:tc>
        <w:tc>
          <w:tcPr>
            <w:tcW w:w="812" w:type="dxa"/>
          </w:tcPr>
          <w:p w:rsidR="005F1437" w:rsidRDefault="00A750C8" w:rsidP="00602D4D">
            <w:r>
              <w:t>Toán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2</w:t>
            </w:r>
          </w:p>
        </w:tc>
        <w:tc>
          <w:tcPr>
            <w:tcW w:w="990" w:type="dxa"/>
          </w:tcPr>
          <w:p w:rsidR="005F1437" w:rsidRDefault="005F1437" w:rsidP="00602D4D"/>
        </w:tc>
        <w:tc>
          <w:tcPr>
            <w:tcW w:w="2428" w:type="dxa"/>
          </w:tcPr>
          <w:p w:rsidR="005F1437" w:rsidRDefault="005F1437" w:rsidP="00602D4D"/>
        </w:tc>
        <w:tc>
          <w:tcPr>
            <w:tcW w:w="812" w:type="dxa"/>
          </w:tcPr>
          <w:p w:rsidR="005F1437" w:rsidRDefault="005F1437" w:rsidP="00602D4D"/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3</w:t>
            </w:r>
          </w:p>
        </w:tc>
        <w:tc>
          <w:tcPr>
            <w:tcW w:w="990" w:type="dxa"/>
          </w:tcPr>
          <w:p w:rsidR="005F1437" w:rsidRDefault="005F1437" w:rsidP="00602D4D">
            <w:r>
              <w:t>10C10</w:t>
            </w:r>
          </w:p>
        </w:tc>
        <w:tc>
          <w:tcPr>
            <w:tcW w:w="2428" w:type="dxa"/>
          </w:tcPr>
          <w:p w:rsidR="005F1437" w:rsidRDefault="00A750C8" w:rsidP="00602D4D">
            <w:r>
              <w:t>Lê Huy Hùng</w:t>
            </w:r>
          </w:p>
        </w:tc>
        <w:tc>
          <w:tcPr>
            <w:tcW w:w="812" w:type="dxa"/>
          </w:tcPr>
          <w:p w:rsidR="005F1437" w:rsidRDefault="00A750C8" w:rsidP="00602D4D">
            <w:r>
              <w:t>Tin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4</w:t>
            </w:r>
          </w:p>
        </w:tc>
        <w:tc>
          <w:tcPr>
            <w:tcW w:w="990" w:type="dxa"/>
          </w:tcPr>
          <w:p w:rsidR="005F1437" w:rsidRDefault="005F1437" w:rsidP="00602D4D">
            <w:r>
              <w:t>10C12</w:t>
            </w:r>
          </w:p>
        </w:tc>
        <w:tc>
          <w:tcPr>
            <w:tcW w:w="2428" w:type="dxa"/>
          </w:tcPr>
          <w:p w:rsidR="005F1437" w:rsidRDefault="008A7AFF" w:rsidP="00602D4D">
            <w:r>
              <w:t>Vi Văn Tải</w:t>
            </w:r>
          </w:p>
        </w:tc>
        <w:tc>
          <w:tcPr>
            <w:tcW w:w="812" w:type="dxa"/>
          </w:tcPr>
          <w:p w:rsidR="005F1437" w:rsidRDefault="00A750C8" w:rsidP="00602D4D">
            <w:r>
              <w:t>Tin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  <w:tr w:rsidR="005F1437" w:rsidTr="0060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5F1437" w:rsidRDefault="005F1437" w:rsidP="00602D4D"/>
        </w:tc>
        <w:tc>
          <w:tcPr>
            <w:tcW w:w="720" w:type="dxa"/>
          </w:tcPr>
          <w:p w:rsidR="005F1437" w:rsidRDefault="005F1437" w:rsidP="00602D4D">
            <w:r>
              <w:t>5</w:t>
            </w:r>
          </w:p>
        </w:tc>
        <w:tc>
          <w:tcPr>
            <w:tcW w:w="990" w:type="dxa"/>
          </w:tcPr>
          <w:p w:rsidR="005F1437" w:rsidRDefault="005F1437" w:rsidP="00602D4D">
            <w:r>
              <w:t>10C3</w:t>
            </w:r>
          </w:p>
        </w:tc>
        <w:tc>
          <w:tcPr>
            <w:tcW w:w="2428" w:type="dxa"/>
          </w:tcPr>
          <w:p w:rsidR="005F1437" w:rsidRDefault="00A750C8" w:rsidP="00602D4D">
            <w:r>
              <w:t>Võ Thị Phương Lan</w:t>
            </w:r>
          </w:p>
        </w:tc>
        <w:tc>
          <w:tcPr>
            <w:tcW w:w="812" w:type="dxa"/>
          </w:tcPr>
          <w:p w:rsidR="005F1437" w:rsidRDefault="00A750C8" w:rsidP="00602D4D">
            <w:r>
              <w:t>Tin</w:t>
            </w:r>
          </w:p>
        </w:tc>
        <w:tc>
          <w:tcPr>
            <w:tcW w:w="540" w:type="dxa"/>
          </w:tcPr>
          <w:p w:rsidR="005F1437" w:rsidRDefault="005F1437" w:rsidP="00602D4D"/>
        </w:tc>
        <w:tc>
          <w:tcPr>
            <w:tcW w:w="1080" w:type="dxa"/>
          </w:tcPr>
          <w:p w:rsidR="005F1437" w:rsidRDefault="005F1437" w:rsidP="00602D4D"/>
        </w:tc>
        <w:tc>
          <w:tcPr>
            <w:tcW w:w="2520" w:type="dxa"/>
          </w:tcPr>
          <w:p w:rsidR="005F1437" w:rsidRDefault="005F1437" w:rsidP="00602D4D"/>
        </w:tc>
        <w:tc>
          <w:tcPr>
            <w:tcW w:w="810" w:type="dxa"/>
          </w:tcPr>
          <w:p w:rsidR="005F1437" w:rsidRDefault="005F1437" w:rsidP="00602D4D"/>
        </w:tc>
      </w:tr>
    </w:tbl>
    <w:p w:rsidR="005F1437" w:rsidRDefault="005F1437" w:rsidP="005F1437">
      <w:r>
        <w:t xml:space="preserve">                                                                                      </w:t>
      </w:r>
    </w:p>
    <w:p w:rsidR="005F1437" w:rsidRDefault="005F1437" w:rsidP="005F1437">
      <w:r>
        <w:t xml:space="preserve">                                                                                              EaKar, ngày 02/02/2020</w:t>
      </w:r>
    </w:p>
    <w:p w:rsidR="005F1437" w:rsidRDefault="005F1437" w:rsidP="005F1437">
      <w:r>
        <w:t xml:space="preserve">                                                                                                           TTCM</w:t>
      </w:r>
    </w:p>
    <w:p w:rsidR="005F1437" w:rsidRDefault="005F1437" w:rsidP="005F1437"/>
    <w:p w:rsidR="005F1437" w:rsidRDefault="005F1437" w:rsidP="005F1437">
      <w:r>
        <w:t xml:space="preserve">                                                                                                  Nguyễn Văn Dục</w:t>
      </w:r>
    </w:p>
    <w:p w:rsidR="005F1437" w:rsidRDefault="005F1437" w:rsidP="005F1437"/>
    <w:p w:rsidR="005F1437" w:rsidRDefault="005F1437" w:rsidP="005F1437"/>
    <w:p w:rsidR="005F1437" w:rsidRDefault="005F1437" w:rsidP="005F1437"/>
    <w:p w:rsidR="00EE2ADC" w:rsidRDefault="00EE2ADC"/>
    <w:sectPr w:rsidR="00EE2ADC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437"/>
    <w:rsid w:val="005F1437"/>
    <w:rsid w:val="00861176"/>
    <w:rsid w:val="008A7AFF"/>
    <w:rsid w:val="00A750C8"/>
    <w:rsid w:val="00BA7536"/>
    <w:rsid w:val="00DE10F9"/>
    <w:rsid w:val="00E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F875"/>
  <w15:docId w15:val="{E4572FE7-1505-4008-9DD7-1F6488C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437"/>
    <w:pPr>
      <w:spacing w:after="0" w:line="240" w:lineRule="auto"/>
    </w:pPr>
    <w:rPr>
      <w:rFonts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Đức Khanh</cp:lastModifiedBy>
  <cp:revision>4</cp:revision>
  <dcterms:created xsi:type="dcterms:W3CDTF">2020-02-02T08:02:00Z</dcterms:created>
  <dcterms:modified xsi:type="dcterms:W3CDTF">2020-02-02T13:51:00Z</dcterms:modified>
</cp:coreProperties>
</file>