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08C54DEB" w14:textId="77777777" w:rsidTr="001B1B44">
        <w:trPr>
          <w:trHeight w:val="983"/>
        </w:trPr>
        <w:tc>
          <w:tcPr>
            <w:tcW w:w="4820" w:type="dxa"/>
          </w:tcPr>
          <w:p w14:paraId="73759D5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02233DB3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1D02BCFE" w14:textId="1848D22F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>
              <w:rPr>
                <w:b/>
              </w:rPr>
              <w:t xml:space="preserve">GIỮA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I,</w:t>
            </w:r>
            <w:r w:rsidRPr="00654246">
              <w:rPr>
                <w:b/>
              </w:rPr>
              <w:t xml:space="preserve"> NĂM HỌC </w:t>
            </w:r>
            <w:r w:rsidR="003678D0">
              <w:rPr>
                <w:b/>
              </w:rPr>
              <w:t>2022</w:t>
            </w:r>
            <w:r w:rsidRPr="00654246">
              <w:rPr>
                <w:b/>
              </w:rPr>
              <w:t xml:space="preserve"> – </w:t>
            </w:r>
            <w:r w:rsidR="003678D0">
              <w:rPr>
                <w:b/>
              </w:rPr>
              <w:t>2023</w:t>
            </w:r>
          </w:p>
          <w:p w14:paraId="0D192243" w14:textId="27CF78F1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Môn: LỊCH SỬ </w:t>
            </w:r>
            <w:r w:rsidR="000116F3">
              <w:rPr>
                <w:b/>
              </w:rPr>
              <w:t>11</w:t>
            </w:r>
            <w:r w:rsidRPr="00654246">
              <w:rPr>
                <w:b/>
              </w:rPr>
              <w:t xml:space="preserve"> (CT Chuẩn)</w:t>
            </w:r>
          </w:p>
          <w:p w14:paraId="1844217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57C3AF52" w14:textId="77777777" w:rsidR="001B1B44" w:rsidRDefault="001B1B44" w:rsidP="005F3239">
      <w:pPr>
        <w:spacing w:after="0" w:line="240" w:lineRule="auto"/>
        <w:rPr>
          <w:rFonts w:eastAsia="Times New Roman"/>
          <w:b/>
          <w:lang w:val="nl-NL"/>
        </w:rPr>
      </w:pPr>
    </w:p>
    <w:p w14:paraId="144AE8DF" w14:textId="352E9981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3678D0">
        <w:rPr>
          <w:rFonts w:eastAsia="Times New Roman"/>
          <w:b/>
          <w:lang w:val="nl-NL"/>
        </w:rPr>
        <w:t>70</w:t>
      </w:r>
      <w:r w:rsidR="005F3239">
        <w:rPr>
          <w:rFonts w:eastAsia="Times New Roman"/>
          <w:b/>
          <w:lang w:val="nl-NL"/>
        </w:rPr>
        <w:t xml:space="preserve">% trắc nghiệm + </w:t>
      </w:r>
      <w:r w:rsidR="003678D0">
        <w:rPr>
          <w:rFonts w:eastAsia="Times New Roman"/>
          <w:b/>
          <w:lang w:val="nl-NL"/>
        </w:rPr>
        <w:t>30</w:t>
      </w:r>
      <w:r w:rsidR="005F3239">
        <w:rPr>
          <w:rFonts w:eastAsia="Times New Roman"/>
          <w:b/>
          <w:lang w:val="nl-NL"/>
        </w:rPr>
        <w:t>% tự luận</w:t>
      </w:r>
      <w:r w:rsidRPr="005F3239">
        <w:rPr>
          <w:rFonts w:eastAsia="Times New Roman"/>
          <w:b/>
          <w:lang w:val="nl-NL"/>
        </w:rPr>
        <w:t>.</w:t>
      </w:r>
    </w:p>
    <w:p w14:paraId="18D464D7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5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173"/>
        <w:gridCol w:w="1130"/>
        <w:gridCol w:w="989"/>
        <w:gridCol w:w="989"/>
        <w:gridCol w:w="988"/>
        <w:gridCol w:w="1256"/>
        <w:gridCol w:w="987"/>
        <w:gridCol w:w="993"/>
        <w:gridCol w:w="992"/>
        <w:gridCol w:w="992"/>
        <w:gridCol w:w="992"/>
        <w:gridCol w:w="1275"/>
      </w:tblGrid>
      <w:tr w:rsidR="008B1403" w:rsidRPr="001B643F" w14:paraId="079BB76B" w14:textId="4D72A2B2" w:rsidTr="001D431F">
        <w:trPr>
          <w:trHeight w:val="463"/>
          <w:jc w:val="center"/>
        </w:trPr>
        <w:tc>
          <w:tcPr>
            <w:tcW w:w="846" w:type="dxa"/>
            <w:vMerge w:val="restart"/>
          </w:tcPr>
          <w:p w14:paraId="285A1DAD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bookmarkStart w:id="0" w:name="_Hlk117071820"/>
          </w:p>
          <w:p w14:paraId="43D10DE2" w14:textId="5A87D743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Stt</w:t>
            </w:r>
          </w:p>
        </w:tc>
        <w:tc>
          <w:tcPr>
            <w:tcW w:w="1843" w:type="dxa"/>
            <w:vMerge w:val="restart"/>
          </w:tcPr>
          <w:p w14:paraId="7310A246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460E7C68" w14:textId="602E419A" w:rsidR="008B1403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8505" w:type="dxa"/>
            <w:gridSpan w:val="8"/>
          </w:tcPr>
          <w:p w14:paraId="465031E8" w14:textId="735DF2D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Mức độ nhận thức</w:t>
            </w:r>
          </w:p>
        </w:tc>
        <w:tc>
          <w:tcPr>
            <w:tcW w:w="2976" w:type="dxa"/>
            <w:gridSpan w:val="3"/>
          </w:tcPr>
          <w:p w14:paraId="61B9FD1E" w14:textId="5EF74DEF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</w:t>
            </w:r>
          </w:p>
        </w:tc>
        <w:tc>
          <w:tcPr>
            <w:tcW w:w="1275" w:type="dxa"/>
            <w:vMerge w:val="restart"/>
          </w:tcPr>
          <w:p w14:paraId="41D86BAB" w14:textId="6C6DC89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 %</w:t>
            </w:r>
          </w:p>
        </w:tc>
      </w:tr>
      <w:tr w:rsidR="008B1403" w:rsidRPr="001B643F" w14:paraId="6E920890" w14:textId="26A75344" w:rsidTr="001D431F">
        <w:trPr>
          <w:trHeight w:val="463"/>
          <w:jc w:val="center"/>
        </w:trPr>
        <w:tc>
          <w:tcPr>
            <w:tcW w:w="846" w:type="dxa"/>
            <w:vMerge/>
          </w:tcPr>
          <w:p w14:paraId="0647CC70" w14:textId="09C7F771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1279346D" w14:textId="6D9E758D" w:rsidR="008B1403" w:rsidRPr="001B643F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303" w:type="dxa"/>
            <w:gridSpan w:val="2"/>
          </w:tcPr>
          <w:p w14:paraId="4EDCFF95" w14:textId="09EB5984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Nhận biết </w:t>
            </w:r>
          </w:p>
        </w:tc>
        <w:tc>
          <w:tcPr>
            <w:tcW w:w="1978" w:type="dxa"/>
            <w:gridSpan w:val="2"/>
          </w:tcPr>
          <w:p w14:paraId="0F45C3A2" w14:textId="0EB82035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Thông hiểu </w:t>
            </w:r>
          </w:p>
        </w:tc>
        <w:tc>
          <w:tcPr>
            <w:tcW w:w="2244" w:type="dxa"/>
            <w:gridSpan w:val="2"/>
          </w:tcPr>
          <w:p w14:paraId="026EE2CA" w14:textId="7366942C" w:rsidR="008B1403" w:rsidRPr="001B643F" w:rsidRDefault="008B1403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</w:t>
            </w:r>
          </w:p>
        </w:tc>
        <w:tc>
          <w:tcPr>
            <w:tcW w:w="1980" w:type="dxa"/>
            <w:gridSpan w:val="2"/>
          </w:tcPr>
          <w:p w14:paraId="72FF170D" w14:textId="3E421B9A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cao </w:t>
            </w:r>
          </w:p>
        </w:tc>
        <w:tc>
          <w:tcPr>
            <w:tcW w:w="1984" w:type="dxa"/>
            <w:gridSpan w:val="2"/>
          </w:tcPr>
          <w:p w14:paraId="406B7795" w14:textId="700834F6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2" w:type="dxa"/>
            <w:vMerge w:val="restart"/>
          </w:tcPr>
          <w:p w14:paraId="54FFD72C" w14:textId="61E42C71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</w:rPr>
              <w:t>TG</w:t>
            </w:r>
          </w:p>
        </w:tc>
        <w:tc>
          <w:tcPr>
            <w:tcW w:w="1275" w:type="dxa"/>
            <w:vMerge/>
          </w:tcPr>
          <w:p w14:paraId="7C3230DD" w14:textId="77777777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</w:tr>
      <w:tr w:rsidR="008B1403" w:rsidRPr="001B643F" w14:paraId="287E453A" w14:textId="2C899455" w:rsidTr="001D431F">
        <w:trPr>
          <w:trHeight w:val="542"/>
          <w:jc w:val="center"/>
        </w:trPr>
        <w:tc>
          <w:tcPr>
            <w:tcW w:w="846" w:type="dxa"/>
            <w:vMerge/>
          </w:tcPr>
          <w:p w14:paraId="77E4A3AB" w14:textId="77777777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735F5D6B" w14:textId="0B7A8FA0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173" w:type="dxa"/>
          </w:tcPr>
          <w:p w14:paraId="2C8FBB4C" w14:textId="79CEE7B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130" w:type="dxa"/>
          </w:tcPr>
          <w:p w14:paraId="21111BF7" w14:textId="0C354E6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9" w:type="dxa"/>
          </w:tcPr>
          <w:p w14:paraId="286AA5E7" w14:textId="7209ACE0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89" w:type="dxa"/>
          </w:tcPr>
          <w:p w14:paraId="1E6B5A39" w14:textId="4409D1EB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8" w:type="dxa"/>
          </w:tcPr>
          <w:p w14:paraId="1771053E" w14:textId="0FB0099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256" w:type="dxa"/>
          </w:tcPr>
          <w:p w14:paraId="65E2C867" w14:textId="1E7CD2D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7" w:type="dxa"/>
          </w:tcPr>
          <w:p w14:paraId="482F100D" w14:textId="4FBB3A0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3" w:type="dxa"/>
          </w:tcPr>
          <w:p w14:paraId="5087AD7F" w14:textId="7E0EF03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92" w:type="dxa"/>
          </w:tcPr>
          <w:p w14:paraId="0017B4C3" w14:textId="6D052C51" w:rsidR="008B1403" w:rsidRPr="003678D0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 xml:space="preserve"> TN</w:t>
            </w:r>
          </w:p>
        </w:tc>
        <w:tc>
          <w:tcPr>
            <w:tcW w:w="992" w:type="dxa"/>
          </w:tcPr>
          <w:p w14:paraId="6130E2CD" w14:textId="069B5495" w:rsidR="008B1403" w:rsidRPr="001B643F" w:rsidRDefault="008B1403" w:rsidP="00F15BC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TL</w:t>
            </w:r>
          </w:p>
        </w:tc>
        <w:tc>
          <w:tcPr>
            <w:tcW w:w="992" w:type="dxa"/>
            <w:vMerge/>
          </w:tcPr>
          <w:p w14:paraId="5B6F4E64" w14:textId="40D90D68" w:rsidR="008B1403" w:rsidRPr="001B643F" w:rsidRDefault="008B1403" w:rsidP="00F15BC6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vMerge/>
          </w:tcPr>
          <w:p w14:paraId="350C5912" w14:textId="77777777" w:rsidR="008B1403" w:rsidRPr="001B643F" w:rsidRDefault="008B1403" w:rsidP="00F15BC6">
            <w:pPr>
              <w:rPr>
                <w:b/>
                <w:color w:val="0000FF"/>
              </w:rPr>
            </w:pPr>
          </w:p>
        </w:tc>
      </w:tr>
      <w:tr w:rsidR="003678D0" w:rsidRPr="00654246" w14:paraId="1FB98D9A" w14:textId="35C1D95D" w:rsidTr="001D431F">
        <w:trPr>
          <w:trHeight w:val="622"/>
          <w:jc w:val="center"/>
        </w:trPr>
        <w:tc>
          <w:tcPr>
            <w:tcW w:w="846" w:type="dxa"/>
          </w:tcPr>
          <w:p w14:paraId="41154D61" w14:textId="23031E1D" w:rsidR="003678D0" w:rsidRPr="00654246" w:rsidRDefault="003678D0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843" w:type="dxa"/>
          </w:tcPr>
          <w:p w14:paraId="23073F4B" w14:textId="53340DA5" w:rsidR="003678D0" w:rsidRPr="004A7221" w:rsidRDefault="003678D0" w:rsidP="001F0DFA">
            <w:pPr>
              <w:jc w:val="center"/>
              <w:rPr>
                <w:rFonts w:eastAsia="Times New Roman"/>
                <w:b/>
                <w:bCs/>
                <w:lang w:val="vi-VN"/>
              </w:rPr>
            </w:pPr>
            <w:r>
              <w:rPr>
                <w:rFonts w:eastAsia="Times New Roman"/>
                <w:b/>
                <w:bCs/>
                <w:lang w:val="sv-SE"/>
              </w:rPr>
              <w:t>NH</w:t>
            </w:r>
            <w:r>
              <w:rPr>
                <w:rFonts w:eastAsia="Times New Roman"/>
                <w:b/>
                <w:bCs/>
                <w:lang w:val="vi-VN"/>
              </w:rPr>
              <w:t>ẬT BẢN</w:t>
            </w:r>
          </w:p>
        </w:tc>
        <w:tc>
          <w:tcPr>
            <w:tcW w:w="1173" w:type="dxa"/>
          </w:tcPr>
          <w:p w14:paraId="6813DFA2" w14:textId="55B7A72E" w:rsidR="003678D0" w:rsidRPr="00654246" w:rsidRDefault="001D431F" w:rsidP="00AB2DC4">
            <w:pPr>
              <w:jc w:val="both"/>
            </w:pPr>
            <w:r>
              <w:t>6</w:t>
            </w:r>
          </w:p>
        </w:tc>
        <w:tc>
          <w:tcPr>
            <w:tcW w:w="1130" w:type="dxa"/>
          </w:tcPr>
          <w:p w14:paraId="5D773D51" w14:textId="4DB0808C" w:rsidR="003678D0" w:rsidRPr="00654246" w:rsidRDefault="003678D0" w:rsidP="00BC75F2">
            <w:pPr>
              <w:jc w:val="both"/>
            </w:pPr>
          </w:p>
        </w:tc>
        <w:tc>
          <w:tcPr>
            <w:tcW w:w="989" w:type="dxa"/>
          </w:tcPr>
          <w:p w14:paraId="427822BE" w14:textId="315627A4" w:rsidR="003678D0" w:rsidRPr="00654246" w:rsidRDefault="001D431F" w:rsidP="008654A3">
            <w:pPr>
              <w:jc w:val="both"/>
            </w:pPr>
            <w:r>
              <w:t>5</w:t>
            </w:r>
          </w:p>
        </w:tc>
        <w:tc>
          <w:tcPr>
            <w:tcW w:w="989" w:type="dxa"/>
          </w:tcPr>
          <w:p w14:paraId="15D9B675" w14:textId="7438AD02" w:rsidR="003678D0" w:rsidRPr="00654246" w:rsidRDefault="003678D0" w:rsidP="0070188A">
            <w:pPr>
              <w:jc w:val="both"/>
            </w:pPr>
          </w:p>
        </w:tc>
        <w:tc>
          <w:tcPr>
            <w:tcW w:w="988" w:type="dxa"/>
          </w:tcPr>
          <w:p w14:paraId="5C395B67" w14:textId="7323827D" w:rsidR="003678D0" w:rsidRPr="00654246" w:rsidRDefault="003678D0" w:rsidP="008654A3">
            <w:pPr>
              <w:jc w:val="both"/>
            </w:pPr>
          </w:p>
        </w:tc>
        <w:tc>
          <w:tcPr>
            <w:tcW w:w="1256" w:type="dxa"/>
          </w:tcPr>
          <w:p w14:paraId="1F746167" w14:textId="5E83715D" w:rsidR="003678D0" w:rsidRPr="00BA4D0C" w:rsidRDefault="003678D0" w:rsidP="00BA4D0C">
            <w:pPr>
              <w:jc w:val="both"/>
            </w:pPr>
          </w:p>
        </w:tc>
        <w:tc>
          <w:tcPr>
            <w:tcW w:w="987" w:type="dxa"/>
          </w:tcPr>
          <w:p w14:paraId="4EC95DDF" w14:textId="4FEA02EC" w:rsidR="003678D0" w:rsidRPr="009F3159" w:rsidRDefault="003678D0" w:rsidP="008654A3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14:paraId="1E23095C" w14:textId="77777777" w:rsidR="003678D0" w:rsidRPr="00654246" w:rsidRDefault="003678D0" w:rsidP="008654A3">
            <w:pPr>
              <w:jc w:val="both"/>
            </w:pPr>
          </w:p>
        </w:tc>
        <w:tc>
          <w:tcPr>
            <w:tcW w:w="992" w:type="dxa"/>
          </w:tcPr>
          <w:p w14:paraId="412ABDA1" w14:textId="21857407" w:rsidR="003678D0" w:rsidRPr="00654246" w:rsidRDefault="00494689" w:rsidP="008654A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14:paraId="7A469785" w14:textId="332CB000" w:rsidR="003678D0" w:rsidRPr="00654246" w:rsidRDefault="003678D0" w:rsidP="008654A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3049038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68BC85BF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</w:tr>
      <w:tr w:rsidR="008B1403" w:rsidRPr="00654246" w14:paraId="78FB3906" w14:textId="64998A30" w:rsidTr="001D431F">
        <w:trPr>
          <w:trHeight w:val="1726"/>
          <w:jc w:val="center"/>
        </w:trPr>
        <w:tc>
          <w:tcPr>
            <w:tcW w:w="846" w:type="dxa"/>
          </w:tcPr>
          <w:p w14:paraId="19D54325" w14:textId="244892DA" w:rsidR="008B1403" w:rsidRPr="00654246" w:rsidRDefault="008B1403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  <w:tc>
          <w:tcPr>
            <w:tcW w:w="1843" w:type="dxa"/>
          </w:tcPr>
          <w:p w14:paraId="5D90E482" w14:textId="0F1C49D4" w:rsidR="008B1403" w:rsidRPr="004A7221" w:rsidRDefault="008B1403" w:rsidP="00341A9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C</w:t>
            </w:r>
            <w:r>
              <w:rPr>
                <w:b/>
                <w:lang w:val="vi-VN"/>
              </w:rPr>
              <w:t>ÁC NƯỚC ĐÔNG NAM Á (CUỐI THẾ KỈ XIX ĐẾN ĐẦU THẾ KỈ XX)</w:t>
            </w:r>
          </w:p>
        </w:tc>
        <w:tc>
          <w:tcPr>
            <w:tcW w:w="1173" w:type="dxa"/>
          </w:tcPr>
          <w:p w14:paraId="3478D79D" w14:textId="5F3006B2" w:rsidR="008B1403" w:rsidRPr="00654246" w:rsidRDefault="001D431F" w:rsidP="009E75E4">
            <w:pPr>
              <w:jc w:val="both"/>
            </w:pPr>
            <w:r>
              <w:t>6</w:t>
            </w:r>
          </w:p>
        </w:tc>
        <w:tc>
          <w:tcPr>
            <w:tcW w:w="1130" w:type="dxa"/>
          </w:tcPr>
          <w:p w14:paraId="1A9B37AE" w14:textId="2CB84697" w:rsidR="008B1403" w:rsidRPr="00654246" w:rsidRDefault="008B1403" w:rsidP="009E75E4">
            <w:pPr>
              <w:jc w:val="both"/>
            </w:pPr>
          </w:p>
        </w:tc>
        <w:tc>
          <w:tcPr>
            <w:tcW w:w="989" w:type="dxa"/>
          </w:tcPr>
          <w:p w14:paraId="4FB3C9A1" w14:textId="507448E6" w:rsidR="008B1403" w:rsidRPr="00654246" w:rsidRDefault="001D431F" w:rsidP="009E75E4">
            <w:pPr>
              <w:jc w:val="both"/>
            </w:pPr>
            <w:r>
              <w:t>4</w:t>
            </w:r>
          </w:p>
        </w:tc>
        <w:tc>
          <w:tcPr>
            <w:tcW w:w="989" w:type="dxa"/>
          </w:tcPr>
          <w:p w14:paraId="3F4B00E7" w14:textId="7BC9B021" w:rsidR="008B1403" w:rsidRPr="00654246" w:rsidRDefault="008B1403" w:rsidP="001C0780">
            <w:pPr>
              <w:jc w:val="both"/>
            </w:pPr>
            <w:r w:rsidRPr="00ED1D76">
              <w:rPr>
                <w:color w:val="000000"/>
              </w:rPr>
              <w:br/>
            </w:r>
          </w:p>
        </w:tc>
        <w:tc>
          <w:tcPr>
            <w:tcW w:w="988" w:type="dxa"/>
          </w:tcPr>
          <w:p w14:paraId="3390A277" w14:textId="536ACC11" w:rsidR="008B1403" w:rsidRPr="009F3159" w:rsidRDefault="009F3159" w:rsidP="00720E4A">
            <w:pPr>
              <w:jc w:val="both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*</w:t>
            </w:r>
          </w:p>
        </w:tc>
        <w:tc>
          <w:tcPr>
            <w:tcW w:w="1256" w:type="dxa"/>
          </w:tcPr>
          <w:p w14:paraId="3B6E6879" w14:textId="78B42F89" w:rsidR="008B1403" w:rsidRPr="00ED1D76" w:rsidRDefault="008B1403" w:rsidP="00720E4A">
            <w:pPr>
              <w:jc w:val="both"/>
            </w:pPr>
          </w:p>
        </w:tc>
        <w:tc>
          <w:tcPr>
            <w:tcW w:w="987" w:type="dxa"/>
          </w:tcPr>
          <w:p w14:paraId="2B1630F3" w14:textId="43237CFF" w:rsidR="008B1403" w:rsidRPr="00654246" w:rsidRDefault="008B1403" w:rsidP="009E75E4">
            <w:pPr>
              <w:jc w:val="both"/>
            </w:pPr>
          </w:p>
        </w:tc>
        <w:tc>
          <w:tcPr>
            <w:tcW w:w="993" w:type="dxa"/>
          </w:tcPr>
          <w:p w14:paraId="15AAB989" w14:textId="266C7D78" w:rsidR="008B1403" w:rsidRPr="00654246" w:rsidRDefault="008B1403" w:rsidP="009E75E4">
            <w:pPr>
              <w:jc w:val="both"/>
            </w:pPr>
          </w:p>
        </w:tc>
        <w:tc>
          <w:tcPr>
            <w:tcW w:w="992" w:type="dxa"/>
          </w:tcPr>
          <w:p w14:paraId="519C6C80" w14:textId="1E76EE65" w:rsidR="008B1403" w:rsidRPr="00654246" w:rsidRDefault="001D431F" w:rsidP="009E75E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3130D311" w14:textId="07DA1A2F" w:rsidR="008B1403" w:rsidRPr="00654246" w:rsidRDefault="009F3159" w:rsidP="009E7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65E9F1F1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71575297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</w:tr>
      <w:tr w:rsidR="003678D0" w:rsidRPr="00654246" w14:paraId="0713622F" w14:textId="74812B24" w:rsidTr="001D431F">
        <w:trPr>
          <w:trHeight w:val="1678"/>
          <w:jc w:val="center"/>
        </w:trPr>
        <w:tc>
          <w:tcPr>
            <w:tcW w:w="846" w:type="dxa"/>
          </w:tcPr>
          <w:p w14:paraId="5A48D0E4" w14:textId="7439BA27" w:rsidR="003678D0" w:rsidRPr="00654246" w:rsidRDefault="008B1403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843" w:type="dxa"/>
          </w:tcPr>
          <w:p w14:paraId="63CE4072" w14:textId="61005BC8" w:rsidR="003678D0" w:rsidRPr="004A7221" w:rsidRDefault="003678D0" w:rsidP="00341A9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CHI</w:t>
            </w:r>
            <w:r>
              <w:rPr>
                <w:b/>
                <w:lang w:val="vi-VN"/>
              </w:rPr>
              <w:t>ẾN TRANH THẾ GIỚI THỨ NHẤT (1914-1918)</w:t>
            </w:r>
          </w:p>
        </w:tc>
        <w:tc>
          <w:tcPr>
            <w:tcW w:w="1173" w:type="dxa"/>
          </w:tcPr>
          <w:p w14:paraId="7A8B44D4" w14:textId="654928F1" w:rsidR="003678D0" w:rsidRPr="00654246" w:rsidRDefault="001D431F" w:rsidP="00BF0B28">
            <w:pPr>
              <w:jc w:val="both"/>
            </w:pPr>
            <w:r>
              <w:t>4</w:t>
            </w:r>
          </w:p>
        </w:tc>
        <w:tc>
          <w:tcPr>
            <w:tcW w:w="1130" w:type="dxa"/>
          </w:tcPr>
          <w:p w14:paraId="4BDC7D0A" w14:textId="0EF12870" w:rsidR="003678D0" w:rsidRPr="00654246" w:rsidRDefault="003678D0" w:rsidP="00BF0B28">
            <w:pPr>
              <w:jc w:val="both"/>
            </w:pPr>
          </w:p>
        </w:tc>
        <w:tc>
          <w:tcPr>
            <w:tcW w:w="989" w:type="dxa"/>
          </w:tcPr>
          <w:p w14:paraId="64B5C491" w14:textId="736D2730" w:rsidR="003678D0" w:rsidRPr="00654246" w:rsidRDefault="001D431F" w:rsidP="0012133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89" w:type="dxa"/>
          </w:tcPr>
          <w:p w14:paraId="2C42EA02" w14:textId="2030E5EB" w:rsidR="003678D0" w:rsidRPr="00B4758B" w:rsidRDefault="003678D0" w:rsidP="00A10BF4">
            <w:pPr>
              <w:jc w:val="both"/>
            </w:pPr>
          </w:p>
        </w:tc>
        <w:tc>
          <w:tcPr>
            <w:tcW w:w="988" w:type="dxa"/>
          </w:tcPr>
          <w:p w14:paraId="1E1827D2" w14:textId="77777777" w:rsidR="003678D0" w:rsidRPr="00654246" w:rsidRDefault="003678D0" w:rsidP="00E03889">
            <w:pPr>
              <w:jc w:val="both"/>
            </w:pPr>
          </w:p>
        </w:tc>
        <w:tc>
          <w:tcPr>
            <w:tcW w:w="1256" w:type="dxa"/>
          </w:tcPr>
          <w:p w14:paraId="1FBC55A5" w14:textId="5C00A7C4" w:rsidR="003678D0" w:rsidRPr="00654246" w:rsidRDefault="003678D0" w:rsidP="00FE0AFC">
            <w:pPr>
              <w:jc w:val="both"/>
            </w:pPr>
          </w:p>
        </w:tc>
        <w:tc>
          <w:tcPr>
            <w:tcW w:w="987" w:type="dxa"/>
          </w:tcPr>
          <w:p w14:paraId="172E50D1" w14:textId="275EF40D" w:rsidR="003678D0" w:rsidRPr="002475BC" w:rsidRDefault="002475BC" w:rsidP="00E863D6">
            <w:pPr>
              <w:jc w:val="both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**</w:t>
            </w:r>
          </w:p>
        </w:tc>
        <w:tc>
          <w:tcPr>
            <w:tcW w:w="993" w:type="dxa"/>
          </w:tcPr>
          <w:p w14:paraId="66DF2C67" w14:textId="77777777" w:rsidR="003678D0" w:rsidRPr="00654246" w:rsidRDefault="003678D0" w:rsidP="00A10BF4">
            <w:pPr>
              <w:jc w:val="both"/>
            </w:pPr>
          </w:p>
        </w:tc>
        <w:tc>
          <w:tcPr>
            <w:tcW w:w="992" w:type="dxa"/>
          </w:tcPr>
          <w:p w14:paraId="1AB75A64" w14:textId="2FBC4B9A" w:rsidR="003678D0" w:rsidRPr="00654246" w:rsidRDefault="001D431F" w:rsidP="005C3AE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2150B7E4" w14:textId="59234997" w:rsidR="003678D0" w:rsidRPr="00654246" w:rsidRDefault="002475BC" w:rsidP="00F15B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2DE600D2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A60F11A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</w:tr>
      <w:tr w:rsidR="003678D0" w:rsidRPr="00654246" w14:paraId="2C39CDE6" w14:textId="59A29ADA" w:rsidTr="001D431F">
        <w:trPr>
          <w:trHeight w:val="276"/>
          <w:jc w:val="center"/>
        </w:trPr>
        <w:tc>
          <w:tcPr>
            <w:tcW w:w="846" w:type="dxa"/>
          </w:tcPr>
          <w:p w14:paraId="1AEE3C2C" w14:textId="77777777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0A72EA9E" w14:textId="779E9CB1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173" w:type="dxa"/>
          </w:tcPr>
          <w:p w14:paraId="759F58E8" w14:textId="0BC5B81D" w:rsidR="003678D0" w:rsidRPr="00352AB3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130" w:type="dxa"/>
          </w:tcPr>
          <w:p w14:paraId="7D22AE3E" w14:textId="3FCE0641" w:rsidR="003678D0" w:rsidRPr="00792774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15p</w:t>
            </w:r>
          </w:p>
        </w:tc>
        <w:tc>
          <w:tcPr>
            <w:tcW w:w="989" w:type="dxa"/>
          </w:tcPr>
          <w:p w14:paraId="36838B5E" w14:textId="3A7E00FC" w:rsidR="003678D0" w:rsidRPr="00A05EEB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989" w:type="dxa"/>
          </w:tcPr>
          <w:p w14:paraId="6F865EF3" w14:textId="4345CFC5" w:rsidR="003678D0" w:rsidRPr="00792774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13p</w:t>
            </w:r>
          </w:p>
        </w:tc>
        <w:tc>
          <w:tcPr>
            <w:tcW w:w="988" w:type="dxa"/>
          </w:tcPr>
          <w:p w14:paraId="10F58D43" w14:textId="7CC403C9" w:rsidR="003678D0" w:rsidRPr="00705580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6" w:type="dxa"/>
          </w:tcPr>
          <w:p w14:paraId="3738F5EB" w14:textId="3C8E7980" w:rsidR="003678D0" w:rsidRPr="00882E68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8p</w:t>
            </w:r>
          </w:p>
        </w:tc>
        <w:tc>
          <w:tcPr>
            <w:tcW w:w="987" w:type="dxa"/>
          </w:tcPr>
          <w:p w14:paraId="1F3F0327" w14:textId="77777777" w:rsidR="003678D0" w:rsidRPr="00705580" w:rsidRDefault="003678D0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14:paraId="4F68AD48" w14:textId="730688EE" w:rsidR="003678D0" w:rsidRPr="0001686F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9p</w:t>
            </w:r>
          </w:p>
        </w:tc>
        <w:tc>
          <w:tcPr>
            <w:tcW w:w="992" w:type="dxa"/>
          </w:tcPr>
          <w:p w14:paraId="7DCC933F" w14:textId="05EC1EA7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28</w:t>
            </w:r>
          </w:p>
        </w:tc>
        <w:tc>
          <w:tcPr>
            <w:tcW w:w="992" w:type="dxa"/>
          </w:tcPr>
          <w:p w14:paraId="0D6012B1" w14:textId="0DBD8CEF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992" w:type="dxa"/>
          </w:tcPr>
          <w:p w14:paraId="2EED5F45" w14:textId="7E944317" w:rsidR="003678D0" w:rsidRPr="001B643F" w:rsidRDefault="001D431F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45p</w:t>
            </w:r>
          </w:p>
        </w:tc>
        <w:tc>
          <w:tcPr>
            <w:tcW w:w="1275" w:type="dxa"/>
          </w:tcPr>
          <w:p w14:paraId="4E1B7889" w14:textId="45C4295D" w:rsidR="003678D0" w:rsidRPr="001B643F" w:rsidRDefault="001D431F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100</w:t>
            </w:r>
          </w:p>
        </w:tc>
      </w:tr>
      <w:tr w:rsidR="009F3159" w:rsidRPr="00654246" w14:paraId="5027C9BC" w14:textId="0EEBFA5C" w:rsidTr="001D431F">
        <w:trPr>
          <w:trHeight w:val="276"/>
          <w:jc w:val="center"/>
        </w:trPr>
        <w:tc>
          <w:tcPr>
            <w:tcW w:w="846" w:type="dxa"/>
          </w:tcPr>
          <w:p w14:paraId="1ADDCD0F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409CCDB1" w14:textId="550ECEFE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phần trăm</w:t>
            </w:r>
          </w:p>
        </w:tc>
        <w:tc>
          <w:tcPr>
            <w:tcW w:w="2303" w:type="dxa"/>
            <w:gridSpan w:val="2"/>
          </w:tcPr>
          <w:p w14:paraId="40D13A5D" w14:textId="2422D03B" w:rsidR="009F3159" w:rsidRPr="00792774" w:rsidRDefault="009F3159" w:rsidP="00121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1978" w:type="dxa"/>
            <w:gridSpan w:val="2"/>
          </w:tcPr>
          <w:p w14:paraId="10893265" w14:textId="1CFFA4F4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2244" w:type="dxa"/>
            <w:gridSpan w:val="2"/>
          </w:tcPr>
          <w:p w14:paraId="299EE2E8" w14:textId="57A76F7A" w:rsidR="009F3159" w:rsidRPr="009A6FE5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980" w:type="dxa"/>
            <w:gridSpan w:val="2"/>
          </w:tcPr>
          <w:p w14:paraId="2382A4EC" w14:textId="1BB85482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14:paraId="65FDAEC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8BAA265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BF3E050" w14:textId="4ABCF295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45p</w:t>
            </w:r>
          </w:p>
        </w:tc>
        <w:tc>
          <w:tcPr>
            <w:tcW w:w="1275" w:type="dxa"/>
          </w:tcPr>
          <w:p w14:paraId="0DF0660E" w14:textId="35B7BD1B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tr w:rsidR="009F3159" w:rsidRPr="00654246" w14:paraId="15E10B7D" w14:textId="77777777" w:rsidTr="001D431F">
        <w:trPr>
          <w:trHeight w:val="276"/>
          <w:jc w:val="center"/>
        </w:trPr>
        <w:tc>
          <w:tcPr>
            <w:tcW w:w="846" w:type="dxa"/>
          </w:tcPr>
          <w:p w14:paraId="059457A0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26F250D8" w14:textId="196A1E2C" w:rsidR="009F3159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chung</w:t>
            </w:r>
          </w:p>
        </w:tc>
        <w:tc>
          <w:tcPr>
            <w:tcW w:w="4281" w:type="dxa"/>
            <w:gridSpan w:val="4"/>
          </w:tcPr>
          <w:p w14:paraId="10B41504" w14:textId="11E6A30D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4224" w:type="dxa"/>
            <w:gridSpan w:val="4"/>
          </w:tcPr>
          <w:p w14:paraId="35211B0A" w14:textId="208CA5CC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992" w:type="dxa"/>
          </w:tcPr>
          <w:p w14:paraId="5217142A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A6D7EA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A19082" w14:textId="18576E68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45p</w:t>
            </w:r>
          </w:p>
        </w:tc>
        <w:tc>
          <w:tcPr>
            <w:tcW w:w="1275" w:type="dxa"/>
          </w:tcPr>
          <w:p w14:paraId="1231A704" w14:textId="54CADD76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bookmarkEnd w:id="0"/>
    </w:tbl>
    <w:p w14:paraId="21731448" w14:textId="6E8374A5" w:rsidR="000F54AF" w:rsidRDefault="000F54AF" w:rsidP="007054E0"/>
    <w:p w14:paraId="441ED00F" w14:textId="6D209B80" w:rsidR="00823C7A" w:rsidRDefault="00823C7A" w:rsidP="007054E0"/>
    <w:p w14:paraId="16FA655A" w14:textId="1F0EFE3F" w:rsidR="00823C7A" w:rsidRDefault="00823C7A" w:rsidP="007054E0"/>
    <w:p w14:paraId="1D3C747B" w14:textId="19CED226" w:rsidR="001B1B44" w:rsidRDefault="001B1B44">
      <w:r>
        <w:br w:type="page"/>
      </w:r>
    </w:p>
    <w:p w14:paraId="3BDF3B40" w14:textId="7265D6BD" w:rsidR="001B1B44" w:rsidRDefault="001B1B44" w:rsidP="00F9357B">
      <w:pPr>
        <w:ind w:right="113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>B</w:t>
      </w:r>
      <w:r w:rsidRPr="00B94679">
        <w:rPr>
          <w:b/>
          <w:sz w:val="28"/>
          <w:szCs w:val="28"/>
        </w:rPr>
        <w:t>ẢNG</w:t>
      </w:r>
      <w:r w:rsidRPr="00B94679">
        <w:rPr>
          <w:b/>
          <w:sz w:val="28"/>
          <w:szCs w:val="28"/>
          <w:lang w:val="vi-VN"/>
        </w:rPr>
        <w:t xml:space="preserve"> ĐẶC TẢ MA TRẬN </w:t>
      </w:r>
      <w:r w:rsidR="00F9357B" w:rsidRPr="00F9357B">
        <w:rPr>
          <w:b/>
          <w:bCs/>
          <w:sz w:val="28"/>
          <w:szCs w:val="28"/>
        </w:rPr>
        <w:t xml:space="preserve">KIỂM TRA </w:t>
      </w:r>
      <w:r w:rsidR="00F9357B" w:rsidRPr="00F9357B">
        <w:rPr>
          <w:b/>
          <w:bCs/>
        </w:rPr>
        <w:t>LỊCH</w:t>
      </w:r>
      <w:r w:rsidR="00F9357B">
        <w:t xml:space="preserve"> </w:t>
      </w:r>
      <w:r w:rsidRPr="00B94679">
        <w:rPr>
          <w:b/>
          <w:sz w:val="28"/>
          <w:szCs w:val="28"/>
          <w:lang w:val="vi-VN"/>
        </w:rPr>
        <w:t>SỬ 11, GIỮA KÌ 1, NH 2022-2023</w:t>
      </w:r>
    </w:p>
    <w:p w14:paraId="7DF0E51B" w14:textId="77777777" w:rsidR="001B1B44" w:rsidRDefault="001B1B44" w:rsidP="001B1B44">
      <w:pPr>
        <w:ind w:left="851" w:right="3948" w:hanging="99"/>
        <w:jc w:val="both"/>
        <w:rPr>
          <w:b/>
          <w:sz w:val="28"/>
          <w:szCs w:val="28"/>
          <w:lang w:val="vi-V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9230"/>
        <w:gridCol w:w="1118"/>
        <w:gridCol w:w="933"/>
        <w:gridCol w:w="954"/>
        <w:gridCol w:w="1214"/>
      </w:tblGrid>
      <w:tr w:rsidR="001B1B44" w:rsidRPr="001B1B44" w14:paraId="2B6DBC36" w14:textId="77777777" w:rsidTr="001B1B44">
        <w:trPr>
          <w:trHeight w:val="395"/>
          <w:tblHeader/>
          <w:jc w:val="center"/>
        </w:trPr>
        <w:tc>
          <w:tcPr>
            <w:tcW w:w="0" w:type="auto"/>
            <w:vMerge w:val="restart"/>
            <w:vAlign w:val="center"/>
          </w:tcPr>
          <w:p w14:paraId="1D923B5D" w14:textId="77777777" w:rsidR="001B1B44" w:rsidRPr="001B1B44" w:rsidRDefault="001B1B44" w:rsidP="001B1B4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C30AF" w14:textId="77777777" w:rsidR="001B1B44" w:rsidRPr="001B1B44" w:rsidRDefault="001B1B44" w:rsidP="001B1B44">
            <w:pPr>
              <w:pStyle w:val="TableParagraph"/>
              <w:spacing w:line="259" w:lineRule="auto"/>
              <w:ind w:left="336" w:right="183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9230" w:type="dxa"/>
            <w:vMerge w:val="restart"/>
            <w:vAlign w:val="center"/>
          </w:tcPr>
          <w:p w14:paraId="1EE4718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34A17" w14:textId="77777777" w:rsidR="001B1B44" w:rsidRPr="001B1B44" w:rsidRDefault="001B1B44" w:rsidP="001B1B44">
            <w:pPr>
              <w:pStyle w:val="TableParagraph"/>
              <w:spacing w:before="167" w:line="386" w:lineRule="auto"/>
              <w:ind w:left="2711" w:right="2465"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4219" w:type="dxa"/>
            <w:gridSpan w:val="4"/>
            <w:vAlign w:val="center"/>
          </w:tcPr>
          <w:p w14:paraId="769E213B" w14:textId="77777777" w:rsidR="001B1B44" w:rsidRPr="001B1B44" w:rsidRDefault="001B1B44" w:rsidP="001B1B44">
            <w:pPr>
              <w:pStyle w:val="TableParagraph"/>
              <w:spacing w:line="259" w:lineRule="auto"/>
              <w:ind w:left="307"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1B1B44" w:rsidRPr="001B1B44" w14:paraId="237BC748" w14:textId="77777777" w:rsidTr="001B1B44">
        <w:trPr>
          <w:trHeight w:val="698"/>
          <w:tblHeader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14:paraId="2BDA2D20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0" w:type="dxa"/>
            <w:vMerge/>
            <w:tcBorders>
              <w:top w:val="nil"/>
            </w:tcBorders>
            <w:vAlign w:val="center"/>
          </w:tcPr>
          <w:p w14:paraId="6C01DF5E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EE30293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243" w:right="116" w:hanging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0" w:type="auto"/>
            <w:vAlign w:val="center"/>
          </w:tcPr>
          <w:p w14:paraId="05E68AC3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263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Thông </w:t>
            </w: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</w:p>
        </w:tc>
        <w:tc>
          <w:tcPr>
            <w:tcW w:w="0" w:type="auto"/>
            <w:vAlign w:val="center"/>
          </w:tcPr>
          <w:p w14:paraId="786607A5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175" w:right="116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</w:t>
            </w: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dụng</w:t>
            </w:r>
          </w:p>
        </w:tc>
        <w:tc>
          <w:tcPr>
            <w:tcW w:w="0" w:type="auto"/>
            <w:vAlign w:val="center"/>
          </w:tcPr>
          <w:p w14:paraId="7D40369B" w14:textId="77777777" w:rsidR="001B1B44" w:rsidRPr="001B1B44" w:rsidRDefault="001B1B44" w:rsidP="001B1B44">
            <w:pPr>
              <w:pStyle w:val="TableParagraph"/>
              <w:spacing w:before="2" w:line="259" w:lineRule="auto"/>
              <w:ind w:left="229" w:right="204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</w:t>
            </w: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dụng </w:t>
            </w: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</w:p>
        </w:tc>
      </w:tr>
      <w:tr w:rsidR="001B1B44" w:rsidRPr="001B1B44" w14:paraId="2FBF20AB" w14:textId="77777777" w:rsidTr="001B1B44">
        <w:trPr>
          <w:trHeight w:val="754"/>
          <w:jc w:val="center"/>
        </w:trPr>
        <w:tc>
          <w:tcPr>
            <w:tcW w:w="0" w:type="auto"/>
            <w:vMerge w:val="restart"/>
            <w:vAlign w:val="center"/>
          </w:tcPr>
          <w:p w14:paraId="5E98C914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6FFC0" w14:textId="77777777" w:rsidR="001B1B44" w:rsidRPr="001B1B44" w:rsidRDefault="001B1B44" w:rsidP="001B1B44">
            <w:pPr>
              <w:pStyle w:val="TableParagraph"/>
              <w:spacing w:before="242" w:line="259" w:lineRule="auto"/>
              <w:ind w:left="213" w:right="198" w:firstLine="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i/>
                <w:iCs/>
                <w:w w:val="95"/>
                <w:sz w:val="24"/>
                <w:szCs w:val="24"/>
              </w:rPr>
              <w:t xml:space="preserve">NHẬT </w:t>
            </w: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BẢN</w:t>
            </w:r>
          </w:p>
        </w:tc>
        <w:tc>
          <w:tcPr>
            <w:tcW w:w="9230" w:type="dxa"/>
            <w:vAlign w:val="center"/>
          </w:tcPr>
          <w:p w14:paraId="586E2969" w14:textId="77777777" w:rsidR="001B1B44" w:rsidRPr="001B1B44" w:rsidRDefault="001B1B44" w:rsidP="001B1B44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153797FC" w14:textId="44C1276A" w:rsidR="001B1B44" w:rsidRPr="001B1B44" w:rsidRDefault="001B1B44" w:rsidP="001B1B44">
            <w:pPr>
              <w:pStyle w:val="TableParagraph"/>
              <w:spacing w:before="176" w:line="259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Biết được những nét chính về tình hình Nhật Bản từ đầu TK XIX đến trước năm 1868;</w:t>
            </w:r>
          </w:p>
          <w:p w14:paraId="10CE552C" w14:textId="77777777" w:rsidR="001B1B44" w:rsidRPr="001B1B44" w:rsidRDefault="001B1B44" w:rsidP="001B1B44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Biết được nội dung chính của cải cách Minh Trị.</w:t>
            </w:r>
          </w:p>
        </w:tc>
        <w:tc>
          <w:tcPr>
            <w:tcW w:w="1118" w:type="dxa"/>
            <w:vAlign w:val="center"/>
          </w:tcPr>
          <w:p w14:paraId="56A63C6B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8C0FE" w14:textId="77777777" w:rsidR="001B1B44" w:rsidRPr="001B1B44" w:rsidRDefault="001B1B44" w:rsidP="001B1B4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C0AE3C" w14:textId="77777777" w:rsidR="001B1B44" w:rsidRPr="001B1B44" w:rsidRDefault="001B1B44" w:rsidP="001B1B4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5E9051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7546A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23715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355C782E" w14:textId="77777777" w:rsidTr="001B1B44">
        <w:trPr>
          <w:trHeight w:val="558"/>
          <w:jc w:val="center"/>
        </w:trPr>
        <w:tc>
          <w:tcPr>
            <w:tcW w:w="0" w:type="auto"/>
            <w:vMerge/>
            <w:vAlign w:val="center"/>
          </w:tcPr>
          <w:p w14:paraId="52551DB5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26617D93" w14:textId="4111E0AE" w:rsidR="001B1B44" w:rsidRPr="001B1B44" w:rsidRDefault="001B1B44" w:rsidP="001B1B44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9" w:lineRule="auto"/>
              <w:ind w:right="9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Biết được những sự kiện chứng tỏ Nhật Bản đã chuyển sang giai đoạn đế quốc chủ nghĩa;</w:t>
            </w:r>
          </w:p>
          <w:p w14:paraId="051B3B8F" w14:textId="77777777" w:rsidR="001B1B44" w:rsidRPr="001B1B44" w:rsidRDefault="001B1B44" w:rsidP="001B1B44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47"/>
              <w:ind w:left="260"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Biết được kết quả của cải cách Minh</w:t>
            </w:r>
            <w:r w:rsidRPr="001B1B4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Trị.</w:t>
            </w:r>
          </w:p>
        </w:tc>
        <w:tc>
          <w:tcPr>
            <w:tcW w:w="1118" w:type="dxa"/>
            <w:vAlign w:val="center"/>
          </w:tcPr>
          <w:p w14:paraId="00C8978C" w14:textId="77777777" w:rsidR="001B1B44" w:rsidRPr="001B1B44" w:rsidRDefault="001B1B44" w:rsidP="001B1B4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6A8AFC" w14:textId="77777777" w:rsidR="001B1B44" w:rsidRPr="001B1B44" w:rsidRDefault="001B1B44" w:rsidP="001B1B4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62B71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16047E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B73AED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5C5E42F3" w14:textId="77777777" w:rsidTr="001B1B44">
        <w:trPr>
          <w:trHeight w:val="1349"/>
          <w:jc w:val="center"/>
        </w:trPr>
        <w:tc>
          <w:tcPr>
            <w:tcW w:w="0" w:type="auto"/>
            <w:vMerge/>
            <w:vAlign w:val="center"/>
          </w:tcPr>
          <w:p w14:paraId="377B4DA2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105E204A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06096199" w14:textId="77777777" w:rsidR="001B1B44" w:rsidRPr="001B1B44" w:rsidRDefault="001B1B44" w:rsidP="001B1B44">
            <w:pPr>
              <w:pStyle w:val="TableParagraph"/>
              <w:spacing w:before="176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Hiểu được ý nghĩa của cải cách Minh Trị.</w:t>
            </w:r>
          </w:p>
          <w:p w14:paraId="30F1CC3A" w14:textId="77777777" w:rsidR="001B1B44" w:rsidRPr="001B1B44" w:rsidRDefault="001B1B44" w:rsidP="001B1B44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8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tính chất của cải cách Minh</w:t>
            </w:r>
            <w:r w:rsidRPr="001B1B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Trị.</w:t>
            </w:r>
          </w:p>
          <w:p w14:paraId="473495E7" w14:textId="65E53E83" w:rsidR="001B1B44" w:rsidRPr="001B1B44" w:rsidRDefault="001B1B44" w:rsidP="001B1B44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đặc điểm của đế quốc Nhật.</w:t>
            </w:r>
          </w:p>
        </w:tc>
        <w:tc>
          <w:tcPr>
            <w:tcW w:w="1118" w:type="dxa"/>
            <w:vAlign w:val="center"/>
          </w:tcPr>
          <w:p w14:paraId="476787A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CCB9A2" w14:textId="77777777" w:rsidR="001B1B44" w:rsidRPr="001B1B44" w:rsidRDefault="001B1B44" w:rsidP="001B1B44">
            <w:pPr>
              <w:pStyle w:val="TableParagraph"/>
              <w:spacing w:before="228"/>
              <w:ind w:righ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DFA681F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795929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19EF36BF" w14:textId="77777777" w:rsidTr="001B1B44">
        <w:trPr>
          <w:trHeight w:val="804"/>
          <w:jc w:val="center"/>
        </w:trPr>
        <w:tc>
          <w:tcPr>
            <w:tcW w:w="0" w:type="auto"/>
            <w:vMerge/>
            <w:vAlign w:val="center"/>
          </w:tcPr>
          <w:p w14:paraId="273B41F1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275D6FFA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469D90DA" w14:textId="77777777" w:rsidR="001B1B44" w:rsidRPr="001B1B44" w:rsidRDefault="001B1B44" w:rsidP="001B1B44">
            <w:pPr>
              <w:pStyle w:val="TableParagraph"/>
              <w:spacing w:before="176" w:line="259" w:lineRule="auto"/>
              <w:ind w:left="108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So sánh được điểm tương đồng về hoàn cảnh của Nhật Bản vào giữa TK XIX với các nước ở Châu Á và thấy được sự khác biệt trong chính sách và kết</w:t>
            </w:r>
            <w:r w:rsidRPr="001B1B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quả.</w:t>
            </w:r>
          </w:p>
        </w:tc>
        <w:tc>
          <w:tcPr>
            <w:tcW w:w="1118" w:type="dxa"/>
            <w:vAlign w:val="center"/>
          </w:tcPr>
          <w:p w14:paraId="25CADC87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7AFF0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95D301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CC120" w14:textId="77777777" w:rsidR="001B1B44" w:rsidRPr="001B1B44" w:rsidRDefault="001B1B44" w:rsidP="001B1B44">
            <w:pPr>
              <w:pStyle w:val="TableParagraph"/>
              <w:spacing w:before="228"/>
              <w:ind w:left="304" w:right="2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19DAE4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70D65AA5" w14:textId="77777777" w:rsidTr="001B1B44">
        <w:trPr>
          <w:trHeight w:val="1017"/>
          <w:jc w:val="center"/>
        </w:trPr>
        <w:tc>
          <w:tcPr>
            <w:tcW w:w="0" w:type="auto"/>
            <w:vMerge/>
            <w:vAlign w:val="center"/>
          </w:tcPr>
          <w:p w14:paraId="0913EFAB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5CDE2206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50CC3524" w14:textId="77777777" w:rsidR="001B1B44" w:rsidRPr="001B1B44" w:rsidRDefault="001B1B44" w:rsidP="001B1B44">
            <w:pPr>
              <w:pStyle w:val="TableParagraph"/>
              <w:spacing w:before="176" w:line="261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Rút ra được bài học từ cải cách Minh Trị của Nhật Bản, liên hệ cải cách này với các đề nghị cải cách ở Việt Nam đầu thế kỉ XX</w:t>
            </w:r>
          </w:p>
        </w:tc>
        <w:tc>
          <w:tcPr>
            <w:tcW w:w="1118" w:type="dxa"/>
            <w:vAlign w:val="center"/>
          </w:tcPr>
          <w:p w14:paraId="451F94A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97683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860F1A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FE1B5B" w14:textId="77777777" w:rsidR="001B1B44" w:rsidRPr="001B1B44" w:rsidRDefault="001B1B44" w:rsidP="001B1B4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C53C3" w14:textId="77777777" w:rsidR="001B1B44" w:rsidRPr="001B1B44" w:rsidRDefault="001B1B44" w:rsidP="001B1B44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2F3208C4" w14:textId="77777777" w:rsidTr="001B1B44">
        <w:trPr>
          <w:trHeight w:val="25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A6060FA" w14:textId="77777777" w:rsidR="001B1B44" w:rsidRPr="001B1B44" w:rsidRDefault="001B1B44" w:rsidP="001B1B44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E754C89" w14:textId="77777777" w:rsidR="001B1B44" w:rsidRPr="001B1B44" w:rsidRDefault="001B1B44" w:rsidP="001B1B44">
            <w:pPr>
              <w:pStyle w:val="TableParagraph"/>
              <w:spacing w:before="183" w:line="259" w:lineRule="auto"/>
              <w:ind w:left="129" w:right="96" w:firstLine="17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CÁC NƯỚC ĐÔNG NAM Á CUỐI THẾ KỈ</w:t>
            </w:r>
          </w:p>
          <w:p w14:paraId="4505E4F5" w14:textId="77777777" w:rsidR="001B1B44" w:rsidRPr="001B1B44" w:rsidRDefault="001B1B44" w:rsidP="001B1B44">
            <w:pPr>
              <w:pStyle w:val="TableParagraph"/>
              <w:spacing w:line="259" w:lineRule="auto"/>
              <w:ind w:left="129" w:right="116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XIX ĐẦU THẾ KỈ XX</w:t>
            </w:r>
          </w:p>
        </w:tc>
        <w:tc>
          <w:tcPr>
            <w:tcW w:w="9230" w:type="dxa"/>
            <w:vAlign w:val="center"/>
          </w:tcPr>
          <w:p w14:paraId="0E2D65E5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7EAAC254" w14:textId="269C167C" w:rsidR="001B1B44" w:rsidRPr="001B1B44" w:rsidRDefault="001B1B44" w:rsidP="001B1B44">
            <w:pPr>
              <w:pStyle w:val="TableParagraph"/>
              <w:spacing w:before="179" w:line="259" w:lineRule="auto"/>
              <w:ind w:left="108" w:righ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Biết được nét chính về quá trình xâm lược của các nước thực dân phương Tây.</w:t>
            </w:r>
          </w:p>
          <w:p w14:paraId="77EDFCEF" w14:textId="4D17664B" w:rsidR="001B1B44" w:rsidRPr="001B1B44" w:rsidRDefault="001B1B44" w:rsidP="001B1B44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Nêu được diễn biến chính, kết quả các cuộc khởi nghĩa chống thực dân Pháp của nhân dân Lào, Cam – pu- chia.</w:t>
            </w:r>
          </w:p>
          <w:p w14:paraId="000D56BD" w14:textId="15BC1D85" w:rsidR="001B1B44" w:rsidRPr="001B1B44" w:rsidRDefault="001B1B44" w:rsidP="001B1B44">
            <w:pPr>
              <w:pStyle w:val="TableParagraph"/>
              <w:spacing w:line="285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Nêu được các biện pháp, kết quả cải cách của vua Ra-ma V</w:t>
            </w:r>
          </w:p>
        </w:tc>
        <w:tc>
          <w:tcPr>
            <w:tcW w:w="1118" w:type="dxa"/>
            <w:vAlign w:val="center"/>
          </w:tcPr>
          <w:p w14:paraId="1AC53228" w14:textId="77777777" w:rsidR="001B1B44" w:rsidRPr="001B1B44" w:rsidRDefault="001B1B44" w:rsidP="001B1B4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1E36E" w14:textId="77777777" w:rsidR="001B1B44" w:rsidRPr="001B1B44" w:rsidRDefault="001B1B44" w:rsidP="001B1B4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11EAB3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BE015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F063D0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1B150FE7" w14:textId="77777777" w:rsidTr="00AE289A">
        <w:trPr>
          <w:trHeight w:val="1476"/>
          <w:jc w:val="center"/>
        </w:trPr>
        <w:tc>
          <w:tcPr>
            <w:tcW w:w="0" w:type="auto"/>
            <w:vMerge/>
            <w:vAlign w:val="center"/>
          </w:tcPr>
          <w:p w14:paraId="2D8717C1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32A704B5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Thông hiểu.</w:t>
            </w:r>
          </w:p>
          <w:p w14:paraId="4C6C5311" w14:textId="77777777" w:rsidR="001B1B44" w:rsidRPr="001B1B44" w:rsidRDefault="001B1B44" w:rsidP="001B1B44">
            <w:pPr>
              <w:pStyle w:val="TableParagraph"/>
              <w:spacing w:before="177" w:line="259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Giải thích được nguyên nhân các nước thực dân Phương Tây xâm lược các nước Đông Nam Á.</w:t>
            </w:r>
          </w:p>
          <w:p w14:paraId="72BB9FAB" w14:textId="77777777" w:rsidR="001B1B44" w:rsidRPr="001B1B44" w:rsidRDefault="001B1B44" w:rsidP="001B1B44">
            <w:pPr>
              <w:pStyle w:val="TableParagraph"/>
              <w:spacing w:before="160" w:line="259" w:lineRule="auto"/>
              <w:ind w:left="108" w:righ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Nhận xét (Giải thích được) chung về phong trào đấu tranh của Lào, Cam – pu-</w:t>
            </w:r>
            <w:r w:rsidRPr="001B1B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chia</w:t>
            </w:r>
          </w:p>
        </w:tc>
        <w:tc>
          <w:tcPr>
            <w:tcW w:w="1118" w:type="dxa"/>
            <w:vAlign w:val="center"/>
          </w:tcPr>
          <w:p w14:paraId="22E963ED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AB37DD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AFF0A" w14:textId="77777777" w:rsidR="001B1B44" w:rsidRPr="001B1B44" w:rsidRDefault="001B1B44" w:rsidP="001B1B4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6EFE3" w14:textId="77777777" w:rsidR="001B1B44" w:rsidRPr="001B1B44" w:rsidRDefault="001B1B44" w:rsidP="001B1B44">
            <w:pPr>
              <w:pStyle w:val="TableParagraph"/>
              <w:spacing w:before="1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0D955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79F3F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3D6B890C" w14:textId="77777777" w:rsidTr="00AE289A">
        <w:trPr>
          <w:trHeight w:val="946"/>
          <w:jc w:val="center"/>
        </w:trPr>
        <w:tc>
          <w:tcPr>
            <w:tcW w:w="0" w:type="auto"/>
            <w:vMerge/>
            <w:vAlign w:val="center"/>
          </w:tcPr>
          <w:p w14:paraId="120FC67F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23EA4BF" w14:textId="6CC53BB9" w:rsidR="001B1B44" w:rsidRPr="001B1B44" w:rsidRDefault="001B1B44" w:rsidP="001B1B44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85" w:lineRule="exact"/>
              <w:ind w:lef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ý nghĩa cải cách của Rama V.</w:t>
            </w:r>
          </w:p>
          <w:p w14:paraId="3842E61D" w14:textId="77777777" w:rsidR="001B1B44" w:rsidRPr="001B1B44" w:rsidRDefault="001B1B44" w:rsidP="001B1B44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186" w:line="259" w:lineRule="auto"/>
              <w:ind w:right="9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xu thế mới trong phong trào giải phóng dân tộc ở Đông Nam Á.</w:t>
            </w:r>
          </w:p>
        </w:tc>
        <w:tc>
          <w:tcPr>
            <w:tcW w:w="1118" w:type="dxa"/>
            <w:vAlign w:val="center"/>
          </w:tcPr>
          <w:p w14:paraId="7982BF40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EFED7E" w14:textId="77777777" w:rsidR="001B1B44" w:rsidRPr="001B1B44" w:rsidRDefault="001B1B44" w:rsidP="001B1B4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6BC56" w14:textId="77777777" w:rsidR="001B1B44" w:rsidRPr="001B1B44" w:rsidRDefault="001B1B44" w:rsidP="001B1B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24069B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1E609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57820EC8" w14:textId="77777777" w:rsidTr="00AE289A">
        <w:trPr>
          <w:trHeight w:val="1258"/>
          <w:jc w:val="center"/>
        </w:trPr>
        <w:tc>
          <w:tcPr>
            <w:tcW w:w="0" w:type="auto"/>
            <w:vMerge/>
            <w:vAlign w:val="center"/>
          </w:tcPr>
          <w:p w14:paraId="61755A30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6E11D28E" w14:textId="77777777" w:rsidR="001B1B44" w:rsidRPr="001B1B44" w:rsidRDefault="001B1B44" w:rsidP="001B1B44">
            <w:pPr>
              <w:pStyle w:val="TableParagraph"/>
              <w:spacing w:line="292" w:lineRule="exact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:</w:t>
            </w:r>
          </w:p>
          <w:p w14:paraId="3CC779BD" w14:textId="77777777" w:rsidR="001B1B44" w:rsidRPr="001B1B44" w:rsidRDefault="001B1B44" w:rsidP="001B1B44">
            <w:pPr>
              <w:pStyle w:val="TableParagraph"/>
              <w:spacing w:before="176" w:line="259" w:lineRule="auto"/>
              <w:ind w:left="108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Chứng minh được biểu hiện tinh thần đoàn kết chiến đấu của nhân dân Lào – Việt Nam – Cam-pu-chia trong cuộc kháng chiến chống thực dân Pháp xâm lược cuối TK XIX đầu TK XX.</w:t>
            </w:r>
          </w:p>
        </w:tc>
        <w:tc>
          <w:tcPr>
            <w:tcW w:w="1118" w:type="dxa"/>
            <w:vAlign w:val="center"/>
          </w:tcPr>
          <w:p w14:paraId="4B960DB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991F50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3273D" w14:textId="65912230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0" w:type="auto"/>
            <w:vAlign w:val="center"/>
          </w:tcPr>
          <w:p w14:paraId="50152D9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6D5A97A4" w14:textId="77777777" w:rsidTr="00AE289A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14:paraId="337DF935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2CE24F9" w14:textId="77777777" w:rsidR="001B1B44" w:rsidRPr="001B1B44" w:rsidRDefault="001B1B44" w:rsidP="001B1B44">
            <w:pPr>
              <w:pStyle w:val="TableParagraph"/>
              <w:spacing w:line="292" w:lineRule="exact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396D1935" w14:textId="77777777" w:rsidR="001B1B44" w:rsidRPr="001B1B44" w:rsidRDefault="001B1B44" w:rsidP="001B1B44">
            <w:pPr>
              <w:pStyle w:val="TableParagraph"/>
              <w:spacing w:before="179" w:line="259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Liên hệ (được) về tinh thần đoàn kết của nhân dân 3 nước Đông Dương trong giai đoạn hiện nay.</w:t>
            </w:r>
          </w:p>
        </w:tc>
        <w:tc>
          <w:tcPr>
            <w:tcW w:w="1118" w:type="dxa"/>
            <w:vAlign w:val="center"/>
          </w:tcPr>
          <w:p w14:paraId="296CDB4D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5E9AB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82370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854B86" w14:textId="77777777" w:rsidR="001B1B44" w:rsidRPr="001B1B44" w:rsidRDefault="001B1B44" w:rsidP="001B1B4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F40EC" w14:textId="77777777" w:rsidR="001B1B44" w:rsidRPr="001B1B44" w:rsidRDefault="001B1B44" w:rsidP="001B1B44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77AC6176" w14:textId="77777777" w:rsidTr="00AE289A">
        <w:trPr>
          <w:trHeight w:val="1505"/>
          <w:jc w:val="center"/>
        </w:trPr>
        <w:tc>
          <w:tcPr>
            <w:tcW w:w="0" w:type="auto"/>
            <w:vMerge w:val="restart"/>
            <w:vAlign w:val="center"/>
          </w:tcPr>
          <w:p w14:paraId="47785CB9" w14:textId="77777777" w:rsidR="001B1B44" w:rsidRPr="001B1B44" w:rsidRDefault="001B1B44" w:rsidP="001B1B44">
            <w:pPr>
              <w:pStyle w:val="TableParagraph"/>
              <w:spacing w:before="130"/>
              <w:ind w:left="120" w:righ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89FFA5" w14:textId="77777777" w:rsidR="001B1B44" w:rsidRPr="001B1B44" w:rsidRDefault="001B1B44" w:rsidP="001B1B44">
            <w:pPr>
              <w:pStyle w:val="TableParagraph"/>
              <w:spacing w:before="183" w:line="259" w:lineRule="auto"/>
              <w:ind w:left="125" w:right="11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CHIẾN </w:t>
            </w:r>
            <w:r w:rsidRPr="001B1B44">
              <w:rPr>
                <w:rFonts w:ascii="Times New Roman" w:hAnsi="Times New Roman" w:cs="Times New Roman"/>
                <w:b/>
                <w:i/>
                <w:iCs/>
                <w:spacing w:val="-1"/>
                <w:w w:val="95"/>
                <w:sz w:val="24"/>
                <w:szCs w:val="24"/>
              </w:rPr>
              <w:t xml:space="preserve">TRANH </w:t>
            </w: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THẾ GIỚI THỨ NHẤT (1914</w:t>
            </w:r>
            <w:r w:rsidRPr="001B1B44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</w:p>
          <w:p w14:paraId="1C214000" w14:textId="77777777" w:rsidR="001B1B44" w:rsidRPr="001B1B44" w:rsidRDefault="001B1B44" w:rsidP="001B1B44">
            <w:pPr>
              <w:pStyle w:val="TableParagraph"/>
              <w:spacing w:line="298" w:lineRule="exact"/>
              <w:ind w:left="118" w:righ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1918)</w:t>
            </w:r>
          </w:p>
        </w:tc>
        <w:tc>
          <w:tcPr>
            <w:tcW w:w="9230" w:type="dxa"/>
            <w:vAlign w:val="center"/>
          </w:tcPr>
          <w:p w14:paraId="42A0F892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346CD833" w14:textId="0BD9808E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Biết được mâu thuẫn của các nước đế quốc và sự hình thành 2 khối quân sự đối đầu ở Châu Âu vào cuối thế kỉ XIX đầu thế kỉ XX</w:t>
            </w:r>
          </w:p>
          <w:p w14:paraId="4EAEEA3A" w14:textId="77777777" w:rsidR="001B1B44" w:rsidRPr="001B1B44" w:rsidRDefault="001B1B44" w:rsidP="001B1B4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87" w:lineRule="exact"/>
              <w:ind w:hanging="1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Biết</w:t>
            </w:r>
            <w:r w:rsidRPr="001B1B44">
              <w:rPr>
                <w:rFonts w:ascii="Times New Roman" w:hAnsi="Times New Roman" w:cs="Times New Roman"/>
                <w:bCs/>
                <w:spacing w:val="-30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được</w:t>
            </w:r>
            <w:r w:rsidRPr="001B1B44">
              <w:rPr>
                <w:rFonts w:ascii="Times New Roman" w:hAnsi="Times New Roman" w:cs="Times New Roman"/>
                <w:bCs/>
                <w:spacing w:val="-29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những</w:t>
            </w:r>
            <w:r w:rsidRPr="001B1B44">
              <w:rPr>
                <w:rFonts w:ascii="Times New Roman" w:hAnsi="Times New Roman" w:cs="Times New Roman"/>
                <w:bCs/>
                <w:spacing w:val="-27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sự</w:t>
            </w:r>
            <w:r w:rsidRPr="001B1B44">
              <w:rPr>
                <w:rFonts w:ascii="Times New Roman" w:hAnsi="Times New Roman" w:cs="Times New Roman"/>
                <w:bCs/>
                <w:spacing w:val="-28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kiện</w:t>
            </w:r>
            <w:r w:rsidRPr="001B1B44">
              <w:rPr>
                <w:rFonts w:ascii="Times New Roman" w:hAnsi="Times New Roman" w:cs="Times New Roman"/>
                <w:bCs/>
                <w:spacing w:val="-24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lớn</w:t>
            </w:r>
            <w:r w:rsidRPr="001B1B44">
              <w:rPr>
                <w:rFonts w:ascii="Times New Roman" w:hAnsi="Times New Roman" w:cs="Times New Roman"/>
                <w:bCs/>
                <w:spacing w:val="-27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trong</w:t>
            </w:r>
            <w:r w:rsidRPr="001B1B44">
              <w:rPr>
                <w:rFonts w:ascii="Times New Roman" w:hAnsi="Times New Roman" w:cs="Times New Roman"/>
                <w:bCs/>
                <w:spacing w:val="-30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diễn</w:t>
            </w:r>
            <w:r w:rsidRPr="001B1B44">
              <w:rPr>
                <w:rFonts w:ascii="Times New Roman" w:hAnsi="Times New Roman" w:cs="Times New Roman"/>
                <w:bCs/>
                <w:spacing w:val="-27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biến</w:t>
            </w:r>
            <w:r w:rsidRPr="001B1B44">
              <w:rPr>
                <w:rFonts w:ascii="Times New Roman" w:hAnsi="Times New Roman" w:cs="Times New Roman"/>
                <w:bCs/>
                <w:spacing w:val="-28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của</w:t>
            </w:r>
            <w:r w:rsidRPr="001B1B44">
              <w:rPr>
                <w:rFonts w:ascii="Times New Roman" w:hAnsi="Times New Roman" w:cs="Times New Roman"/>
                <w:bCs/>
                <w:spacing w:val="-29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chiến</w:t>
            </w:r>
            <w:r w:rsidRPr="001B1B44">
              <w:rPr>
                <w:rFonts w:ascii="Times New Roman" w:hAnsi="Times New Roman" w:cs="Times New Roman"/>
                <w:bCs/>
                <w:spacing w:val="-30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tranh</w:t>
            </w:r>
            <w:r w:rsidRPr="001B1B44">
              <w:rPr>
                <w:rFonts w:ascii="Times New Roman" w:hAnsi="Times New Roman" w:cs="Times New Roman"/>
                <w:bCs/>
                <w:spacing w:val="-27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thế</w:t>
            </w:r>
            <w:r w:rsidRPr="001B1B44">
              <w:rPr>
                <w:rFonts w:ascii="Times New Roman" w:hAnsi="Times New Roman" w:cs="Times New Roman"/>
                <w:bCs/>
                <w:spacing w:val="-26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giới</w:t>
            </w:r>
            <w:r w:rsidRPr="001B1B44">
              <w:rPr>
                <w:rFonts w:ascii="Times New Roman" w:hAnsi="Times New Roman" w:cs="Times New Roman"/>
                <w:bCs/>
                <w:spacing w:val="-30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thứ</w:t>
            </w:r>
            <w:r w:rsidRPr="001B1B44">
              <w:rPr>
                <w:rFonts w:ascii="Times New Roman" w:hAnsi="Times New Roman" w:cs="Times New Roman"/>
                <w:bCs/>
                <w:spacing w:val="-28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nhất.</w:t>
            </w:r>
          </w:p>
          <w:p w14:paraId="275C9AC6" w14:textId="32257764" w:rsidR="001B1B44" w:rsidRPr="001B1B44" w:rsidRDefault="001B1B44" w:rsidP="001B1B44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22"/>
              <w:ind w:left="260" w:hanging="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Nêu được kết cục của chiến tranh.</w:t>
            </w:r>
          </w:p>
        </w:tc>
        <w:tc>
          <w:tcPr>
            <w:tcW w:w="1118" w:type="dxa"/>
            <w:vAlign w:val="center"/>
          </w:tcPr>
          <w:p w14:paraId="26AA6065" w14:textId="77777777" w:rsidR="001B1B44" w:rsidRPr="001B1B44" w:rsidRDefault="001B1B44" w:rsidP="001B1B44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40BA96" w14:textId="77777777" w:rsidR="001B1B44" w:rsidRPr="001B1B44" w:rsidRDefault="001B1B44" w:rsidP="001B1B44">
            <w:pPr>
              <w:pStyle w:val="TableParagraph"/>
              <w:spacing w:before="194"/>
              <w:ind w:left="3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B42F9A9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70BB4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CCBE47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745F7AB9" w14:textId="77777777" w:rsidTr="001B1B44">
        <w:trPr>
          <w:trHeight w:val="1291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B23EA7F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1BE7E314" w14:textId="77777777" w:rsidR="001B1B44" w:rsidRPr="001B1B44" w:rsidRDefault="001B1B44" w:rsidP="001B1B44">
            <w:pPr>
              <w:pStyle w:val="TableParagraph"/>
              <w:spacing w:line="29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29FF410C" w14:textId="62620CD2" w:rsidR="001B1B44" w:rsidRPr="001B1B44" w:rsidRDefault="001B1B44" w:rsidP="001B1B44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18" w:line="259" w:lineRule="auto"/>
              <w:ind w:right="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nguyên nhân sâu xa và duyên cớ dẫn đến chiến tranh thế giới 1 bùng nổ.</w:t>
            </w:r>
          </w:p>
          <w:p w14:paraId="406F277A" w14:textId="77777777" w:rsidR="001B1B44" w:rsidRPr="001B1B44" w:rsidRDefault="001B1B44" w:rsidP="001B1B4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tính chất của cuộc chiến tranh thế giới thứ</w:t>
            </w:r>
            <w:r w:rsidRPr="001B1B4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nhất.</w:t>
            </w:r>
          </w:p>
          <w:p w14:paraId="034A3D0E" w14:textId="77777777" w:rsidR="001B1B44" w:rsidRPr="001B1B44" w:rsidRDefault="001B1B44" w:rsidP="001B1B4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8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vì sao Mĩ tham chiến</w:t>
            </w:r>
            <w:r w:rsidRPr="001B1B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muộn.</w:t>
            </w:r>
          </w:p>
          <w:p w14:paraId="5214EB5F" w14:textId="6692B7CB" w:rsidR="001B1B44" w:rsidRPr="001B1B44" w:rsidRDefault="001B1B44" w:rsidP="001B1B4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Hiểu được ý nghĩa sự kiện thắng lợi của cách mạng tháng Mười Nga và việc thành lập nhà nước Xô Viết</w:t>
            </w:r>
          </w:p>
        </w:tc>
        <w:tc>
          <w:tcPr>
            <w:tcW w:w="1118" w:type="dxa"/>
            <w:vAlign w:val="center"/>
          </w:tcPr>
          <w:p w14:paraId="07967894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9C80CF" w14:textId="77777777" w:rsidR="001B1B44" w:rsidRPr="001B1B44" w:rsidRDefault="001B1B44" w:rsidP="001B1B4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66422" w14:textId="77777777" w:rsidR="001B1B44" w:rsidRPr="001B1B44" w:rsidRDefault="001B1B44" w:rsidP="001B1B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  <w:p w14:paraId="453C4B83" w14:textId="77777777" w:rsidR="001B1B44" w:rsidRPr="001B1B44" w:rsidRDefault="001B1B44" w:rsidP="001B1B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14:paraId="3529AE4B" w14:textId="77777777" w:rsidR="001B1B44" w:rsidRPr="001B1B44" w:rsidRDefault="001B1B44" w:rsidP="001B1B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14:paraId="1B103496" w14:textId="77777777" w:rsidR="001B1B44" w:rsidRPr="001B1B44" w:rsidRDefault="001B1B44" w:rsidP="001B1B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BE20F4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030EE7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4A53B304" w14:textId="77777777" w:rsidTr="001B1B44">
        <w:trPr>
          <w:trHeight w:val="416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F3FE00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646403F7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:</w:t>
            </w:r>
          </w:p>
          <w:p w14:paraId="6BF8FCE2" w14:textId="77777777" w:rsidR="001B1B44" w:rsidRPr="001B1B44" w:rsidRDefault="001B1B44" w:rsidP="001B1B44">
            <w:pPr>
              <w:pStyle w:val="TableParagraph"/>
              <w:spacing w:before="15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Phân tích được mâu thuẫn giữa các nước đế quốc – con đường dẫn đến</w:t>
            </w:r>
          </w:p>
          <w:p w14:paraId="4A0A685B" w14:textId="77777777" w:rsidR="001B1B44" w:rsidRPr="001B1B44" w:rsidRDefault="001B1B44" w:rsidP="001B1B44">
            <w:pPr>
              <w:pStyle w:val="TableParagraph"/>
              <w:spacing w:line="293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chiến tranh.</w:t>
            </w:r>
          </w:p>
        </w:tc>
        <w:tc>
          <w:tcPr>
            <w:tcW w:w="1118" w:type="dxa"/>
            <w:vAlign w:val="center"/>
          </w:tcPr>
          <w:p w14:paraId="0C52477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8BB8D4" w14:textId="77777777" w:rsidR="001B1B44" w:rsidRPr="001B1B44" w:rsidRDefault="001B1B44" w:rsidP="001B1B4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3E83BE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50EAF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2FD436EF" w14:textId="77777777" w:rsidTr="001B1B44">
        <w:trPr>
          <w:trHeight w:val="109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80788C2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241627F6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0107C5AA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- Cảm nhận/đánh giá được hậu quả của chiến tranh đối với nhân loại và liên hệ với trách nhiệm của bản thân trong giữ gìn hòa bình.</w:t>
            </w:r>
          </w:p>
        </w:tc>
        <w:tc>
          <w:tcPr>
            <w:tcW w:w="1118" w:type="dxa"/>
            <w:vAlign w:val="center"/>
          </w:tcPr>
          <w:p w14:paraId="2236AE3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C5B126" w14:textId="77777777" w:rsidR="001B1B44" w:rsidRPr="001B1B44" w:rsidRDefault="001B1B44" w:rsidP="001B1B4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29BCE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40038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1B4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**</w:t>
            </w:r>
          </w:p>
        </w:tc>
      </w:tr>
      <w:tr w:rsidR="001B1B44" w:rsidRPr="001B1B44" w14:paraId="48EB9DCF" w14:textId="77777777" w:rsidTr="001B1B44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4BB2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Tổng</w:t>
            </w:r>
          </w:p>
        </w:tc>
        <w:tc>
          <w:tcPr>
            <w:tcW w:w="9230" w:type="dxa"/>
            <w:vAlign w:val="center"/>
          </w:tcPr>
          <w:p w14:paraId="3900DE31" w14:textId="77777777" w:rsidR="001B1B44" w:rsidRPr="001B1B44" w:rsidRDefault="001B1B44" w:rsidP="001B1B44">
            <w:pPr>
              <w:pStyle w:val="TableParagraph"/>
              <w:spacing w:line="292" w:lineRule="exact"/>
              <w:ind w:left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158DD0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792476EF" w14:textId="77777777" w:rsidR="001B1B44" w:rsidRPr="001B1B44" w:rsidRDefault="001B1B44" w:rsidP="001B1B4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6F3B8E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09E03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84F9022" w14:textId="77777777" w:rsidR="00823C7A" w:rsidRPr="00654246" w:rsidRDefault="00823C7A" w:rsidP="007054E0"/>
    <w:sectPr w:rsidR="00823C7A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B45"/>
    <w:multiLevelType w:val="hybridMultilevel"/>
    <w:tmpl w:val="FFFFFFFF"/>
    <w:lvl w:ilvl="0" w:tplc="5FD258D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C2ED47E">
      <w:numFmt w:val="bullet"/>
      <w:lvlText w:val="•"/>
      <w:lvlJc w:val="left"/>
      <w:pPr>
        <w:ind w:left="1024" w:hanging="152"/>
      </w:pPr>
      <w:rPr>
        <w:rFonts w:hint="default"/>
        <w:lang w:val="vi" w:eastAsia="vi" w:bidi="vi"/>
      </w:rPr>
    </w:lvl>
    <w:lvl w:ilvl="2" w:tplc="7B7A73BC">
      <w:numFmt w:val="bullet"/>
      <w:lvlText w:val="•"/>
      <w:lvlJc w:val="left"/>
      <w:pPr>
        <w:ind w:left="1788" w:hanging="152"/>
      </w:pPr>
      <w:rPr>
        <w:rFonts w:hint="default"/>
        <w:lang w:val="vi" w:eastAsia="vi" w:bidi="vi"/>
      </w:rPr>
    </w:lvl>
    <w:lvl w:ilvl="3" w:tplc="5B5EBD82">
      <w:numFmt w:val="bullet"/>
      <w:lvlText w:val="•"/>
      <w:lvlJc w:val="left"/>
      <w:pPr>
        <w:ind w:left="2553" w:hanging="152"/>
      </w:pPr>
      <w:rPr>
        <w:rFonts w:hint="default"/>
        <w:lang w:val="vi" w:eastAsia="vi" w:bidi="vi"/>
      </w:rPr>
    </w:lvl>
    <w:lvl w:ilvl="4" w:tplc="BEEE33CA">
      <w:numFmt w:val="bullet"/>
      <w:lvlText w:val="•"/>
      <w:lvlJc w:val="left"/>
      <w:pPr>
        <w:ind w:left="3317" w:hanging="152"/>
      </w:pPr>
      <w:rPr>
        <w:rFonts w:hint="default"/>
        <w:lang w:val="vi" w:eastAsia="vi" w:bidi="vi"/>
      </w:rPr>
    </w:lvl>
    <w:lvl w:ilvl="5" w:tplc="1E04F15E">
      <w:numFmt w:val="bullet"/>
      <w:lvlText w:val="•"/>
      <w:lvlJc w:val="left"/>
      <w:pPr>
        <w:ind w:left="4082" w:hanging="152"/>
      </w:pPr>
      <w:rPr>
        <w:rFonts w:hint="default"/>
        <w:lang w:val="vi" w:eastAsia="vi" w:bidi="vi"/>
      </w:rPr>
    </w:lvl>
    <w:lvl w:ilvl="6" w:tplc="5E565DF0">
      <w:numFmt w:val="bullet"/>
      <w:lvlText w:val="•"/>
      <w:lvlJc w:val="left"/>
      <w:pPr>
        <w:ind w:left="4846" w:hanging="152"/>
      </w:pPr>
      <w:rPr>
        <w:rFonts w:hint="default"/>
        <w:lang w:val="vi" w:eastAsia="vi" w:bidi="vi"/>
      </w:rPr>
    </w:lvl>
    <w:lvl w:ilvl="7" w:tplc="53E03BF4">
      <w:numFmt w:val="bullet"/>
      <w:lvlText w:val="•"/>
      <w:lvlJc w:val="left"/>
      <w:pPr>
        <w:ind w:left="5610" w:hanging="152"/>
      </w:pPr>
      <w:rPr>
        <w:rFonts w:hint="default"/>
        <w:lang w:val="vi" w:eastAsia="vi" w:bidi="vi"/>
      </w:rPr>
    </w:lvl>
    <w:lvl w:ilvl="8" w:tplc="4C8865BA">
      <w:numFmt w:val="bullet"/>
      <w:lvlText w:val="•"/>
      <w:lvlJc w:val="left"/>
      <w:pPr>
        <w:ind w:left="6375" w:hanging="152"/>
      </w:pPr>
      <w:rPr>
        <w:rFonts w:hint="default"/>
        <w:lang w:val="vi" w:eastAsia="vi" w:bidi="vi"/>
      </w:rPr>
    </w:lvl>
  </w:abstractNum>
  <w:abstractNum w:abstractNumId="1" w15:restartNumberingAfterBreak="0">
    <w:nsid w:val="167B28BA"/>
    <w:multiLevelType w:val="hybridMultilevel"/>
    <w:tmpl w:val="FFFFFFFF"/>
    <w:lvl w:ilvl="0" w:tplc="53E27B70">
      <w:numFmt w:val="bullet"/>
      <w:lvlText w:val="-"/>
      <w:lvlJc w:val="left"/>
      <w:pPr>
        <w:ind w:left="231" w:hanging="1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17C137E">
      <w:numFmt w:val="bullet"/>
      <w:lvlText w:val="•"/>
      <w:lvlJc w:val="left"/>
      <w:pPr>
        <w:ind w:left="1006" w:hanging="123"/>
      </w:pPr>
      <w:rPr>
        <w:rFonts w:hint="default"/>
        <w:lang w:val="vi" w:eastAsia="vi" w:bidi="vi"/>
      </w:rPr>
    </w:lvl>
    <w:lvl w:ilvl="2" w:tplc="33FA7286">
      <w:numFmt w:val="bullet"/>
      <w:lvlText w:val="•"/>
      <w:lvlJc w:val="left"/>
      <w:pPr>
        <w:ind w:left="1772" w:hanging="123"/>
      </w:pPr>
      <w:rPr>
        <w:rFonts w:hint="default"/>
        <w:lang w:val="vi" w:eastAsia="vi" w:bidi="vi"/>
      </w:rPr>
    </w:lvl>
    <w:lvl w:ilvl="3" w:tplc="1D743318">
      <w:numFmt w:val="bullet"/>
      <w:lvlText w:val="•"/>
      <w:lvlJc w:val="left"/>
      <w:pPr>
        <w:ind w:left="2539" w:hanging="123"/>
      </w:pPr>
      <w:rPr>
        <w:rFonts w:hint="default"/>
        <w:lang w:val="vi" w:eastAsia="vi" w:bidi="vi"/>
      </w:rPr>
    </w:lvl>
    <w:lvl w:ilvl="4" w:tplc="952EA838">
      <w:numFmt w:val="bullet"/>
      <w:lvlText w:val="•"/>
      <w:lvlJc w:val="left"/>
      <w:pPr>
        <w:ind w:left="3305" w:hanging="123"/>
      </w:pPr>
      <w:rPr>
        <w:rFonts w:hint="default"/>
        <w:lang w:val="vi" w:eastAsia="vi" w:bidi="vi"/>
      </w:rPr>
    </w:lvl>
    <w:lvl w:ilvl="5" w:tplc="1D5A7A16">
      <w:numFmt w:val="bullet"/>
      <w:lvlText w:val="•"/>
      <w:lvlJc w:val="left"/>
      <w:pPr>
        <w:ind w:left="4072" w:hanging="123"/>
      </w:pPr>
      <w:rPr>
        <w:rFonts w:hint="default"/>
        <w:lang w:val="vi" w:eastAsia="vi" w:bidi="vi"/>
      </w:rPr>
    </w:lvl>
    <w:lvl w:ilvl="6" w:tplc="158E3DBA">
      <w:numFmt w:val="bullet"/>
      <w:lvlText w:val="•"/>
      <w:lvlJc w:val="left"/>
      <w:pPr>
        <w:ind w:left="4838" w:hanging="123"/>
      </w:pPr>
      <w:rPr>
        <w:rFonts w:hint="default"/>
        <w:lang w:val="vi" w:eastAsia="vi" w:bidi="vi"/>
      </w:rPr>
    </w:lvl>
    <w:lvl w:ilvl="7" w:tplc="68DADBE4">
      <w:numFmt w:val="bullet"/>
      <w:lvlText w:val="•"/>
      <w:lvlJc w:val="left"/>
      <w:pPr>
        <w:ind w:left="5604" w:hanging="123"/>
      </w:pPr>
      <w:rPr>
        <w:rFonts w:hint="default"/>
        <w:lang w:val="vi" w:eastAsia="vi" w:bidi="vi"/>
      </w:rPr>
    </w:lvl>
    <w:lvl w:ilvl="8" w:tplc="55A63CC0">
      <w:numFmt w:val="bullet"/>
      <w:lvlText w:val="•"/>
      <w:lvlJc w:val="left"/>
      <w:pPr>
        <w:ind w:left="6371" w:hanging="123"/>
      </w:pPr>
      <w:rPr>
        <w:rFonts w:hint="default"/>
        <w:lang w:val="vi" w:eastAsia="vi" w:bidi="vi"/>
      </w:rPr>
    </w:lvl>
  </w:abstractNum>
  <w:abstractNum w:abstractNumId="2" w15:restartNumberingAfterBreak="0">
    <w:nsid w:val="2D56033D"/>
    <w:multiLevelType w:val="hybridMultilevel"/>
    <w:tmpl w:val="FFFFFFFF"/>
    <w:lvl w:ilvl="0" w:tplc="CD60627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30029AA">
      <w:numFmt w:val="bullet"/>
      <w:lvlText w:val="•"/>
      <w:lvlJc w:val="left"/>
      <w:pPr>
        <w:ind w:left="880" w:hanging="152"/>
      </w:pPr>
      <w:rPr>
        <w:rFonts w:hint="default"/>
        <w:lang w:val="vi" w:eastAsia="vi" w:bidi="vi"/>
      </w:rPr>
    </w:lvl>
    <w:lvl w:ilvl="2" w:tplc="AB3CA68C">
      <w:numFmt w:val="bullet"/>
      <w:lvlText w:val="•"/>
      <w:lvlJc w:val="left"/>
      <w:pPr>
        <w:ind w:left="1660" w:hanging="152"/>
      </w:pPr>
      <w:rPr>
        <w:rFonts w:hint="default"/>
        <w:lang w:val="vi" w:eastAsia="vi" w:bidi="vi"/>
      </w:rPr>
    </w:lvl>
    <w:lvl w:ilvl="3" w:tplc="DD5A790A">
      <w:numFmt w:val="bullet"/>
      <w:lvlText w:val="•"/>
      <w:lvlJc w:val="left"/>
      <w:pPr>
        <w:ind w:left="2441" w:hanging="152"/>
      </w:pPr>
      <w:rPr>
        <w:rFonts w:hint="default"/>
        <w:lang w:val="vi" w:eastAsia="vi" w:bidi="vi"/>
      </w:rPr>
    </w:lvl>
    <w:lvl w:ilvl="4" w:tplc="E9A2B322">
      <w:numFmt w:val="bullet"/>
      <w:lvlText w:val="•"/>
      <w:lvlJc w:val="left"/>
      <w:pPr>
        <w:ind w:left="3221" w:hanging="152"/>
      </w:pPr>
      <w:rPr>
        <w:rFonts w:hint="default"/>
        <w:lang w:val="vi" w:eastAsia="vi" w:bidi="vi"/>
      </w:rPr>
    </w:lvl>
    <w:lvl w:ilvl="5" w:tplc="BDAC29C4">
      <w:numFmt w:val="bullet"/>
      <w:lvlText w:val="•"/>
      <w:lvlJc w:val="left"/>
      <w:pPr>
        <w:ind w:left="4002" w:hanging="152"/>
      </w:pPr>
      <w:rPr>
        <w:rFonts w:hint="default"/>
        <w:lang w:val="vi" w:eastAsia="vi" w:bidi="vi"/>
      </w:rPr>
    </w:lvl>
    <w:lvl w:ilvl="6" w:tplc="96106686">
      <w:numFmt w:val="bullet"/>
      <w:lvlText w:val="•"/>
      <w:lvlJc w:val="left"/>
      <w:pPr>
        <w:ind w:left="4782" w:hanging="152"/>
      </w:pPr>
      <w:rPr>
        <w:rFonts w:hint="default"/>
        <w:lang w:val="vi" w:eastAsia="vi" w:bidi="vi"/>
      </w:rPr>
    </w:lvl>
    <w:lvl w:ilvl="7" w:tplc="8CCC00DA">
      <w:numFmt w:val="bullet"/>
      <w:lvlText w:val="•"/>
      <w:lvlJc w:val="left"/>
      <w:pPr>
        <w:ind w:left="5562" w:hanging="152"/>
      </w:pPr>
      <w:rPr>
        <w:rFonts w:hint="default"/>
        <w:lang w:val="vi" w:eastAsia="vi" w:bidi="vi"/>
      </w:rPr>
    </w:lvl>
    <w:lvl w:ilvl="8" w:tplc="22A80356">
      <w:numFmt w:val="bullet"/>
      <w:lvlText w:val="•"/>
      <w:lvlJc w:val="left"/>
      <w:pPr>
        <w:ind w:left="6343" w:hanging="152"/>
      </w:pPr>
      <w:rPr>
        <w:rFonts w:hint="default"/>
        <w:lang w:val="vi" w:eastAsia="vi" w:bidi="vi"/>
      </w:rPr>
    </w:lvl>
  </w:abstractNum>
  <w:abstractNum w:abstractNumId="3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0E15"/>
    <w:multiLevelType w:val="hybridMultilevel"/>
    <w:tmpl w:val="FFFFFFFF"/>
    <w:lvl w:ilvl="0" w:tplc="F0AEE57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8488B4E0">
      <w:numFmt w:val="bullet"/>
      <w:lvlText w:val="•"/>
      <w:lvlJc w:val="left"/>
      <w:pPr>
        <w:ind w:left="880" w:hanging="154"/>
      </w:pPr>
      <w:rPr>
        <w:rFonts w:hint="default"/>
        <w:lang w:val="vi" w:eastAsia="vi" w:bidi="vi"/>
      </w:rPr>
    </w:lvl>
    <w:lvl w:ilvl="2" w:tplc="76D43ABE">
      <w:numFmt w:val="bullet"/>
      <w:lvlText w:val="•"/>
      <w:lvlJc w:val="left"/>
      <w:pPr>
        <w:ind w:left="1660" w:hanging="154"/>
      </w:pPr>
      <w:rPr>
        <w:rFonts w:hint="default"/>
        <w:lang w:val="vi" w:eastAsia="vi" w:bidi="vi"/>
      </w:rPr>
    </w:lvl>
    <w:lvl w:ilvl="3" w:tplc="D96EE924">
      <w:numFmt w:val="bullet"/>
      <w:lvlText w:val="•"/>
      <w:lvlJc w:val="left"/>
      <w:pPr>
        <w:ind w:left="2441" w:hanging="154"/>
      </w:pPr>
      <w:rPr>
        <w:rFonts w:hint="default"/>
        <w:lang w:val="vi" w:eastAsia="vi" w:bidi="vi"/>
      </w:rPr>
    </w:lvl>
    <w:lvl w:ilvl="4" w:tplc="C35C4AE6">
      <w:numFmt w:val="bullet"/>
      <w:lvlText w:val="•"/>
      <w:lvlJc w:val="left"/>
      <w:pPr>
        <w:ind w:left="3221" w:hanging="154"/>
      </w:pPr>
      <w:rPr>
        <w:rFonts w:hint="default"/>
        <w:lang w:val="vi" w:eastAsia="vi" w:bidi="vi"/>
      </w:rPr>
    </w:lvl>
    <w:lvl w:ilvl="5" w:tplc="A74690CC">
      <w:numFmt w:val="bullet"/>
      <w:lvlText w:val="•"/>
      <w:lvlJc w:val="left"/>
      <w:pPr>
        <w:ind w:left="4002" w:hanging="154"/>
      </w:pPr>
      <w:rPr>
        <w:rFonts w:hint="default"/>
        <w:lang w:val="vi" w:eastAsia="vi" w:bidi="vi"/>
      </w:rPr>
    </w:lvl>
    <w:lvl w:ilvl="6" w:tplc="8564C4DA">
      <w:numFmt w:val="bullet"/>
      <w:lvlText w:val="•"/>
      <w:lvlJc w:val="left"/>
      <w:pPr>
        <w:ind w:left="4782" w:hanging="154"/>
      </w:pPr>
      <w:rPr>
        <w:rFonts w:hint="default"/>
        <w:lang w:val="vi" w:eastAsia="vi" w:bidi="vi"/>
      </w:rPr>
    </w:lvl>
    <w:lvl w:ilvl="7" w:tplc="9A22718A">
      <w:numFmt w:val="bullet"/>
      <w:lvlText w:val="•"/>
      <w:lvlJc w:val="left"/>
      <w:pPr>
        <w:ind w:left="5562" w:hanging="154"/>
      </w:pPr>
      <w:rPr>
        <w:rFonts w:hint="default"/>
        <w:lang w:val="vi" w:eastAsia="vi" w:bidi="vi"/>
      </w:rPr>
    </w:lvl>
    <w:lvl w:ilvl="8" w:tplc="1A4C32E0">
      <w:numFmt w:val="bullet"/>
      <w:lvlText w:val="•"/>
      <w:lvlJc w:val="left"/>
      <w:pPr>
        <w:ind w:left="6343" w:hanging="154"/>
      </w:pPr>
      <w:rPr>
        <w:rFonts w:hint="default"/>
        <w:lang w:val="vi" w:eastAsia="vi" w:bidi="vi"/>
      </w:rPr>
    </w:lvl>
  </w:abstractNum>
  <w:abstractNum w:abstractNumId="5" w15:restartNumberingAfterBreak="0">
    <w:nsid w:val="7B7D4B96"/>
    <w:multiLevelType w:val="hybridMultilevel"/>
    <w:tmpl w:val="FFFFFFFF"/>
    <w:lvl w:ilvl="0" w:tplc="0946029E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B6E1738">
      <w:numFmt w:val="bullet"/>
      <w:lvlText w:val="•"/>
      <w:lvlJc w:val="left"/>
      <w:pPr>
        <w:ind w:left="880" w:hanging="168"/>
      </w:pPr>
      <w:rPr>
        <w:rFonts w:hint="default"/>
        <w:lang w:val="vi" w:eastAsia="vi" w:bidi="vi"/>
      </w:rPr>
    </w:lvl>
    <w:lvl w:ilvl="2" w:tplc="225219F6">
      <w:numFmt w:val="bullet"/>
      <w:lvlText w:val="•"/>
      <w:lvlJc w:val="left"/>
      <w:pPr>
        <w:ind w:left="1660" w:hanging="168"/>
      </w:pPr>
      <w:rPr>
        <w:rFonts w:hint="default"/>
        <w:lang w:val="vi" w:eastAsia="vi" w:bidi="vi"/>
      </w:rPr>
    </w:lvl>
    <w:lvl w:ilvl="3" w:tplc="5C96808A">
      <w:numFmt w:val="bullet"/>
      <w:lvlText w:val="•"/>
      <w:lvlJc w:val="left"/>
      <w:pPr>
        <w:ind w:left="2441" w:hanging="168"/>
      </w:pPr>
      <w:rPr>
        <w:rFonts w:hint="default"/>
        <w:lang w:val="vi" w:eastAsia="vi" w:bidi="vi"/>
      </w:rPr>
    </w:lvl>
    <w:lvl w:ilvl="4" w:tplc="9428623E">
      <w:numFmt w:val="bullet"/>
      <w:lvlText w:val="•"/>
      <w:lvlJc w:val="left"/>
      <w:pPr>
        <w:ind w:left="3221" w:hanging="168"/>
      </w:pPr>
      <w:rPr>
        <w:rFonts w:hint="default"/>
        <w:lang w:val="vi" w:eastAsia="vi" w:bidi="vi"/>
      </w:rPr>
    </w:lvl>
    <w:lvl w:ilvl="5" w:tplc="6F88333E">
      <w:numFmt w:val="bullet"/>
      <w:lvlText w:val="•"/>
      <w:lvlJc w:val="left"/>
      <w:pPr>
        <w:ind w:left="4002" w:hanging="168"/>
      </w:pPr>
      <w:rPr>
        <w:rFonts w:hint="default"/>
        <w:lang w:val="vi" w:eastAsia="vi" w:bidi="vi"/>
      </w:rPr>
    </w:lvl>
    <w:lvl w:ilvl="6" w:tplc="3FFAA924">
      <w:numFmt w:val="bullet"/>
      <w:lvlText w:val="•"/>
      <w:lvlJc w:val="left"/>
      <w:pPr>
        <w:ind w:left="4782" w:hanging="168"/>
      </w:pPr>
      <w:rPr>
        <w:rFonts w:hint="default"/>
        <w:lang w:val="vi" w:eastAsia="vi" w:bidi="vi"/>
      </w:rPr>
    </w:lvl>
    <w:lvl w:ilvl="7" w:tplc="51FA6764">
      <w:numFmt w:val="bullet"/>
      <w:lvlText w:val="•"/>
      <w:lvlJc w:val="left"/>
      <w:pPr>
        <w:ind w:left="5562" w:hanging="168"/>
      </w:pPr>
      <w:rPr>
        <w:rFonts w:hint="default"/>
        <w:lang w:val="vi" w:eastAsia="vi" w:bidi="vi"/>
      </w:rPr>
    </w:lvl>
    <w:lvl w:ilvl="8" w:tplc="EFD4310E">
      <w:numFmt w:val="bullet"/>
      <w:lvlText w:val="•"/>
      <w:lvlJc w:val="left"/>
      <w:pPr>
        <w:ind w:left="6343" w:hanging="168"/>
      </w:pPr>
      <w:rPr>
        <w:rFonts w:hint="default"/>
        <w:lang w:val="vi" w:eastAsia="vi" w:bidi="vi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116F3"/>
    <w:rsid w:val="0001686F"/>
    <w:rsid w:val="000177AA"/>
    <w:rsid w:val="000278D2"/>
    <w:rsid w:val="0004267E"/>
    <w:rsid w:val="00076D70"/>
    <w:rsid w:val="00082921"/>
    <w:rsid w:val="000E00E8"/>
    <w:rsid w:val="000F280C"/>
    <w:rsid w:val="000F54AF"/>
    <w:rsid w:val="0010193C"/>
    <w:rsid w:val="00104047"/>
    <w:rsid w:val="00121335"/>
    <w:rsid w:val="00146251"/>
    <w:rsid w:val="0015485C"/>
    <w:rsid w:val="00173F9D"/>
    <w:rsid w:val="001A5AA1"/>
    <w:rsid w:val="001B1B44"/>
    <w:rsid w:val="001B1DBF"/>
    <w:rsid w:val="001B643F"/>
    <w:rsid w:val="001C0780"/>
    <w:rsid w:val="001D0C60"/>
    <w:rsid w:val="001D333D"/>
    <w:rsid w:val="001D431F"/>
    <w:rsid w:val="001E74E9"/>
    <w:rsid w:val="001F0DFA"/>
    <w:rsid w:val="002026EA"/>
    <w:rsid w:val="002475BC"/>
    <w:rsid w:val="002C3F00"/>
    <w:rsid w:val="002E0944"/>
    <w:rsid w:val="00313F7C"/>
    <w:rsid w:val="00341A9D"/>
    <w:rsid w:val="00352AB3"/>
    <w:rsid w:val="003566C4"/>
    <w:rsid w:val="00362200"/>
    <w:rsid w:val="003678D0"/>
    <w:rsid w:val="00367F20"/>
    <w:rsid w:val="004209D2"/>
    <w:rsid w:val="0042444C"/>
    <w:rsid w:val="0043477D"/>
    <w:rsid w:val="004647AF"/>
    <w:rsid w:val="00494689"/>
    <w:rsid w:val="004A17FC"/>
    <w:rsid w:val="004A7221"/>
    <w:rsid w:val="004D6EFB"/>
    <w:rsid w:val="004F634E"/>
    <w:rsid w:val="005111A2"/>
    <w:rsid w:val="0052247B"/>
    <w:rsid w:val="00566057"/>
    <w:rsid w:val="00575510"/>
    <w:rsid w:val="0058324F"/>
    <w:rsid w:val="005910AD"/>
    <w:rsid w:val="005A4AD5"/>
    <w:rsid w:val="005A542B"/>
    <w:rsid w:val="005C3AE8"/>
    <w:rsid w:val="005C4968"/>
    <w:rsid w:val="005D1655"/>
    <w:rsid w:val="005D2A8F"/>
    <w:rsid w:val="005E017D"/>
    <w:rsid w:val="005F3239"/>
    <w:rsid w:val="006148D2"/>
    <w:rsid w:val="00621483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23C7A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1403"/>
    <w:rsid w:val="008B511A"/>
    <w:rsid w:val="008D50D8"/>
    <w:rsid w:val="00902A31"/>
    <w:rsid w:val="00972947"/>
    <w:rsid w:val="0099063E"/>
    <w:rsid w:val="009A6FE5"/>
    <w:rsid w:val="009E75E4"/>
    <w:rsid w:val="009F3159"/>
    <w:rsid w:val="00A05EEB"/>
    <w:rsid w:val="00A10BF4"/>
    <w:rsid w:val="00A1183A"/>
    <w:rsid w:val="00A27E37"/>
    <w:rsid w:val="00A82815"/>
    <w:rsid w:val="00AB2DC4"/>
    <w:rsid w:val="00AC03B8"/>
    <w:rsid w:val="00AE289A"/>
    <w:rsid w:val="00AE53DE"/>
    <w:rsid w:val="00AF2DEB"/>
    <w:rsid w:val="00B1353B"/>
    <w:rsid w:val="00B4758B"/>
    <w:rsid w:val="00B57164"/>
    <w:rsid w:val="00B85B86"/>
    <w:rsid w:val="00B9698A"/>
    <w:rsid w:val="00BA4D0C"/>
    <w:rsid w:val="00BB72FA"/>
    <w:rsid w:val="00BC32EF"/>
    <w:rsid w:val="00BC75F2"/>
    <w:rsid w:val="00BE4533"/>
    <w:rsid w:val="00BF0B28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DD58A3"/>
    <w:rsid w:val="00E03889"/>
    <w:rsid w:val="00E12C4E"/>
    <w:rsid w:val="00E51914"/>
    <w:rsid w:val="00E863D6"/>
    <w:rsid w:val="00E9115C"/>
    <w:rsid w:val="00ED1D76"/>
    <w:rsid w:val="00F36979"/>
    <w:rsid w:val="00F45C8F"/>
    <w:rsid w:val="00F50D2C"/>
    <w:rsid w:val="00F86606"/>
    <w:rsid w:val="00F91ABF"/>
    <w:rsid w:val="00F9357B"/>
    <w:rsid w:val="00F97556"/>
    <w:rsid w:val="00FA545C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9905"/>
  <w15:docId w15:val="{E557E60B-02A8-A042-B16C-3C33E3F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rsid w:val="00BA4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1D7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B1B4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1B4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9</cp:revision>
  <dcterms:created xsi:type="dcterms:W3CDTF">2022-10-19T02:57:00Z</dcterms:created>
  <dcterms:modified xsi:type="dcterms:W3CDTF">2022-10-24T08:32:00Z</dcterms:modified>
</cp:coreProperties>
</file>